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D8" w:rsidRPr="00F31B89" w:rsidRDefault="008A25D8" w:rsidP="008A25D8">
      <w:pPr>
        <w:pStyle w:val="Ttulo1"/>
        <w:jc w:val="center"/>
        <w:rPr>
          <w:bCs w:val="0"/>
        </w:rPr>
      </w:pPr>
      <w:r>
        <w:rPr>
          <w:noProof/>
          <w:sz w:val="18"/>
          <w:szCs w:val="18"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5732780</wp:posOffset>
            </wp:positionH>
            <wp:positionV relativeFrom="paragraph">
              <wp:posOffset>194310</wp:posOffset>
            </wp:positionV>
            <wp:extent cx="374650" cy="435610"/>
            <wp:effectExtent l="0" t="0" r="6350" b="2540"/>
            <wp:wrapNone/>
            <wp:docPr id="13" name="Imagen 13" descr="C:\Users\SECRET~1\AppData\Local\Temp\Rar$DI02.860\im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SECRET~1\AppData\Local\Temp\Rar$DI02.860\img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7E3" w:rsidRPr="00AA17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99.55pt;margin-top:-14.75pt;width:30.5pt;height:35.7pt;z-index:251660288;mso-position-horizontal-relative:text;mso-position-vertical-relative:text" wrapcoords="-343 0 -343 21308 21600 21308 21600 0 -343 0">
            <v:imagedata r:id="rId6" o:title=""/>
            <w10:wrap type="tight"/>
          </v:shape>
          <o:OLEObject Type="Embed" ProgID="PBrush" ShapeID="_x0000_s1026" DrawAspect="Content" ObjectID="_1535826649" r:id="rId7"/>
        </w:pict>
      </w:r>
      <w:r>
        <w:rPr>
          <w:b w:val="0"/>
          <w:bCs w:val="0"/>
          <w:noProof/>
          <w:lang w:val="es-CO"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-74930</wp:posOffset>
            </wp:positionV>
            <wp:extent cx="648335" cy="704215"/>
            <wp:effectExtent l="0" t="0" r="0" b="635"/>
            <wp:wrapTight wrapText="bothSides">
              <wp:wrapPolygon edited="0">
                <wp:start x="5712" y="0"/>
                <wp:lineTo x="0" y="3506"/>
                <wp:lineTo x="0" y="15192"/>
                <wp:lineTo x="1904" y="18698"/>
                <wp:lineTo x="5077" y="21035"/>
                <wp:lineTo x="5712" y="21035"/>
                <wp:lineTo x="15232" y="21035"/>
                <wp:lineTo x="15867" y="21035"/>
                <wp:lineTo x="19040" y="18698"/>
                <wp:lineTo x="20944" y="15192"/>
                <wp:lineTo x="20944" y="3506"/>
                <wp:lineTo x="15232" y="0"/>
                <wp:lineTo x="5712" y="0"/>
              </wp:wrapPolygon>
            </wp:wrapTight>
            <wp:docPr id="14" name="Imagen 14" descr="C:\Users\user\Desktop\escudo ss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user\Desktop\escudo ss o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5D8">
        <w:t>COLEGIO CRISTIANO LA ESPERANZA</w:t>
      </w:r>
    </w:p>
    <w:p w:rsidR="008A25D8" w:rsidRDefault="008A25D8" w:rsidP="008A25D8">
      <w:pPr>
        <w:jc w:val="center"/>
      </w:pPr>
      <w:r>
        <w:rPr>
          <w:rFonts w:ascii="Monotype Corsiva" w:hAnsi="Monotype Corsiva"/>
          <w:i/>
          <w:sz w:val="28"/>
          <w:szCs w:val="28"/>
        </w:rPr>
        <w:t>Certificados en el Nivel de Acceso según el Modelo E</w:t>
      </w:r>
      <w:r w:rsidRPr="0048627B">
        <w:rPr>
          <w:rFonts w:ascii="Monotype Corsiva" w:hAnsi="Monotype Corsiva"/>
          <w:i/>
          <w:sz w:val="28"/>
          <w:szCs w:val="28"/>
        </w:rPr>
        <w:t>uropeo de Excelencia  EFQM</w:t>
      </w:r>
    </w:p>
    <w:p w:rsidR="008A25D8" w:rsidRDefault="008A25D8" w:rsidP="008A25D8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</w:rPr>
        <w:t>PRUEBA SABER</w:t>
      </w:r>
      <w:r w:rsidRPr="00E72F61">
        <w:rPr>
          <w:rFonts w:ascii="Arial Black" w:hAnsi="Arial Black"/>
        </w:rPr>
        <w:t xml:space="preserve"> DE FÍSICA. GRADO: </w:t>
      </w:r>
      <w:r>
        <w:rPr>
          <w:rFonts w:ascii="Arial Black" w:hAnsi="Arial Black"/>
          <w:u w:val="single"/>
        </w:rPr>
        <w:t>Noveno</w:t>
      </w:r>
    </w:p>
    <w:p w:rsidR="008A25D8" w:rsidRDefault="008A25D8" w:rsidP="008A25D8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</w:rPr>
        <w:t xml:space="preserve">NOMBRE: </w:t>
      </w:r>
      <w:r>
        <w:rPr>
          <w:rFonts w:ascii="Arial Black" w:hAnsi="Arial Black"/>
          <w:u w:val="single"/>
        </w:rPr>
        <w:t xml:space="preserve">_________________________________. </w:t>
      </w:r>
      <w:r>
        <w:rPr>
          <w:rFonts w:ascii="Arial Black" w:hAnsi="Arial Black"/>
        </w:rPr>
        <w:t xml:space="preserve">FECHA: </w:t>
      </w:r>
      <w:r>
        <w:rPr>
          <w:rFonts w:ascii="Arial Black" w:hAnsi="Arial Black"/>
          <w:u w:val="single"/>
        </w:rPr>
        <w:t>____________</w:t>
      </w:r>
    </w:p>
    <w:p w:rsidR="00B41DC3" w:rsidRDefault="008A25D8" w:rsidP="008A25D8">
      <w:pPr>
        <w:rPr>
          <w:b/>
        </w:rPr>
      </w:pPr>
      <w:r w:rsidRPr="008A25D8">
        <w:rPr>
          <w:b/>
        </w:rPr>
        <w:t xml:space="preserve">Mecánica </w:t>
      </w:r>
    </w:p>
    <w:p w:rsidR="008A25D8" w:rsidRPr="008A25D8" w:rsidRDefault="008A25D8" w:rsidP="008A25D8">
      <w:pPr>
        <w:pStyle w:val="Sinespaciado"/>
        <w:numPr>
          <w:ilvl w:val="0"/>
          <w:numId w:val="1"/>
        </w:numPr>
        <w:tabs>
          <w:tab w:val="left" w:pos="284"/>
        </w:tabs>
        <w:ind w:left="284" w:hanging="218"/>
        <w:jc w:val="both"/>
        <w:rPr>
          <w:rFonts w:ascii="Arial" w:hAnsi="Arial" w:cs="Arial"/>
          <w:sz w:val="20"/>
          <w:szCs w:val="20"/>
        </w:rPr>
      </w:pPr>
      <w:r w:rsidRPr="008A25D8">
        <w:rPr>
          <w:rFonts w:ascii="Arial" w:hAnsi="Arial" w:cs="Arial"/>
          <w:sz w:val="20"/>
          <w:szCs w:val="20"/>
        </w:rPr>
        <w:t>Cuando una persona pasea en una canoa en un lago utiliza los remos para moverse. La ley o principio físico que explica este hecho es:</w:t>
      </w:r>
    </w:p>
    <w:p w:rsidR="008A25D8" w:rsidRPr="008A25D8" w:rsidRDefault="008A25D8" w:rsidP="008A25D8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8A25D8">
        <w:rPr>
          <w:rFonts w:ascii="Arial" w:hAnsi="Arial" w:cs="Arial"/>
          <w:sz w:val="20"/>
          <w:szCs w:val="20"/>
        </w:rPr>
        <w:t xml:space="preserve">a)  Inercia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8A25D8">
        <w:rPr>
          <w:rFonts w:ascii="Arial" w:hAnsi="Arial" w:cs="Arial"/>
          <w:sz w:val="20"/>
          <w:szCs w:val="20"/>
        </w:rPr>
        <w:t xml:space="preserve">  b) Ley del movimiento  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8A25D8">
        <w:rPr>
          <w:rFonts w:ascii="Arial" w:hAnsi="Arial" w:cs="Arial"/>
          <w:sz w:val="20"/>
          <w:szCs w:val="20"/>
        </w:rPr>
        <w:t xml:space="preserve"> c)  Acción y reacción        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8A25D8">
        <w:rPr>
          <w:rFonts w:ascii="Arial" w:hAnsi="Arial" w:cs="Arial"/>
          <w:sz w:val="20"/>
          <w:szCs w:val="20"/>
        </w:rPr>
        <w:t xml:space="preserve">    d) Gravitación</w:t>
      </w:r>
    </w:p>
    <w:p w:rsidR="008A25D8" w:rsidRPr="008A25D8" w:rsidRDefault="008A25D8" w:rsidP="008A25D8">
      <w:pPr>
        <w:pStyle w:val="Sinespaciad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Pr="008A25D8">
        <w:rPr>
          <w:rFonts w:ascii="Arial" w:hAnsi="Arial" w:cs="Arial"/>
          <w:sz w:val="20"/>
          <w:szCs w:val="20"/>
        </w:rPr>
        <w:t>Ricardo logra hacer una fuerza máxima de 60 Newton y logra mover una masa de 30 Kg con una aceleración de 2 m/s</w:t>
      </w:r>
      <w:r w:rsidRPr="008A25D8">
        <w:rPr>
          <w:rFonts w:ascii="Arial" w:hAnsi="Arial" w:cs="Arial"/>
          <w:sz w:val="20"/>
          <w:szCs w:val="20"/>
          <w:vertAlign w:val="superscript"/>
        </w:rPr>
        <w:t>2</w:t>
      </w:r>
      <w:r w:rsidRPr="008A25D8">
        <w:rPr>
          <w:rFonts w:ascii="Arial" w:hAnsi="Arial" w:cs="Arial"/>
          <w:sz w:val="20"/>
          <w:szCs w:val="20"/>
        </w:rPr>
        <w:t xml:space="preserve">. Si la masa se reduce a la tercera parte y aplica la misma fuerza, entonces la masa se moverá con una aceleración de: </w:t>
      </w:r>
      <w:r>
        <w:rPr>
          <w:rFonts w:ascii="Arial" w:hAnsi="Arial" w:cs="Arial"/>
          <w:sz w:val="20"/>
          <w:szCs w:val="20"/>
        </w:rPr>
        <w:t xml:space="preserve">  </w:t>
      </w:r>
      <w:r w:rsidRPr="008A25D8">
        <w:rPr>
          <w:rFonts w:ascii="Arial" w:hAnsi="Arial" w:cs="Arial"/>
          <w:sz w:val="20"/>
          <w:szCs w:val="20"/>
          <w:lang w:val="es-CO"/>
        </w:rPr>
        <w:t>a) 4 m/s</w:t>
      </w:r>
      <w:r w:rsidRPr="008A25D8">
        <w:rPr>
          <w:rFonts w:ascii="Arial" w:hAnsi="Arial" w:cs="Arial"/>
          <w:sz w:val="20"/>
          <w:szCs w:val="20"/>
          <w:vertAlign w:val="superscript"/>
          <w:lang w:val="es-CO"/>
        </w:rPr>
        <w:t>2</w:t>
      </w:r>
      <w:r w:rsidRPr="008A25D8">
        <w:rPr>
          <w:rFonts w:ascii="Arial" w:hAnsi="Arial" w:cs="Arial"/>
          <w:sz w:val="20"/>
          <w:szCs w:val="20"/>
          <w:lang w:val="es-CO"/>
        </w:rPr>
        <w:t xml:space="preserve">                              b) 6 m/s</w:t>
      </w:r>
      <w:r w:rsidRPr="008A25D8">
        <w:rPr>
          <w:rFonts w:ascii="Arial" w:hAnsi="Arial" w:cs="Arial"/>
          <w:sz w:val="20"/>
          <w:szCs w:val="20"/>
          <w:vertAlign w:val="superscript"/>
          <w:lang w:val="es-CO"/>
        </w:rPr>
        <w:t>2</w:t>
      </w:r>
      <w:r w:rsidRPr="008A25D8">
        <w:rPr>
          <w:rFonts w:ascii="Arial" w:hAnsi="Arial" w:cs="Arial"/>
          <w:sz w:val="20"/>
          <w:szCs w:val="20"/>
          <w:lang w:val="es-CO"/>
        </w:rPr>
        <w:t xml:space="preserve">                                   c) 3 m/s</w:t>
      </w:r>
      <w:r w:rsidRPr="008A25D8">
        <w:rPr>
          <w:rFonts w:ascii="Arial" w:hAnsi="Arial" w:cs="Arial"/>
          <w:sz w:val="20"/>
          <w:szCs w:val="20"/>
          <w:vertAlign w:val="superscript"/>
          <w:lang w:val="es-CO"/>
        </w:rPr>
        <w:t xml:space="preserve">2 </w:t>
      </w:r>
      <w:r w:rsidRPr="008A25D8">
        <w:rPr>
          <w:rFonts w:ascii="Arial" w:hAnsi="Arial" w:cs="Arial"/>
          <w:sz w:val="20"/>
          <w:szCs w:val="20"/>
          <w:lang w:val="es-CO"/>
        </w:rPr>
        <w:t xml:space="preserve">  </w:t>
      </w:r>
      <w:r>
        <w:rPr>
          <w:rFonts w:ascii="Arial" w:hAnsi="Arial" w:cs="Arial"/>
          <w:sz w:val="20"/>
          <w:szCs w:val="20"/>
          <w:lang w:val="es-CO"/>
        </w:rPr>
        <w:t xml:space="preserve">                  </w:t>
      </w:r>
      <w:r w:rsidRPr="008A25D8">
        <w:rPr>
          <w:rFonts w:ascii="Arial" w:hAnsi="Arial" w:cs="Arial"/>
          <w:sz w:val="20"/>
          <w:szCs w:val="20"/>
          <w:lang w:val="es-CO"/>
        </w:rPr>
        <w:t xml:space="preserve"> d) 5 m/s</w:t>
      </w:r>
      <w:r w:rsidRPr="008A25D8">
        <w:rPr>
          <w:rFonts w:ascii="Arial" w:hAnsi="Arial" w:cs="Arial"/>
          <w:sz w:val="20"/>
          <w:szCs w:val="20"/>
          <w:vertAlign w:val="superscript"/>
          <w:lang w:val="es-CO"/>
        </w:rPr>
        <w:t>2</w:t>
      </w:r>
    </w:p>
    <w:p w:rsidR="008A25D8" w:rsidRPr="008A25D8" w:rsidRDefault="008A25D8" w:rsidP="008A25D8">
      <w:pPr>
        <w:tabs>
          <w:tab w:val="left" w:pos="284"/>
          <w:tab w:val="left" w:pos="426"/>
          <w:tab w:val="left" w:pos="567"/>
          <w:tab w:val="left" w:pos="709"/>
          <w:tab w:val="left" w:pos="1418"/>
          <w:tab w:val="left" w:pos="1560"/>
          <w:tab w:val="left" w:pos="5812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8A25D8">
        <w:rPr>
          <w:rFonts w:ascii="Arial" w:hAnsi="Arial" w:cs="Arial"/>
          <w:sz w:val="20"/>
          <w:szCs w:val="20"/>
        </w:rPr>
        <w:t>) Sí la fuerza resultante que actúa sobre un cuerpo se incrementa en un 50%, la aceleración del cuerpo:</w:t>
      </w:r>
    </w:p>
    <w:p w:rsidR="008A25D8" w:rsidRPr="008A25D8" w:rsidRDefault="008A25D8" w:rsidP="008A25D8">
      <w:pPr>
        <w:pStyle w:val="Prrafodelista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709"/>
          <w:tab w:val="left" w:pos="993"/>
          <w:tab w:val="left" w:pos="1560"/>
          <w:tab w:val="left" w:pos="5812"/>
        </w:tabs>
        <w:jc w:val="both"/>
        <w:rPr>
          <w:rFonts w:ascii="Arial" w:hAnsi="Arial" w:cs="Arial"/>
          <w:sz w:val="20"/>
          <w:szCs w:val="20"/>
        </w:rPr>
      </w:pPr>
      <w:r w:rsidRPr="008A25D8">
        <w:rPr>
          <w:rFonts w:ascii="Arial" w:hAnsi="Arial" w:cs="Arial"/>
          <w:sz w:val="20"/>
          <w:szCs w:val="20"/>
        </w:rPr>
        <w:t xml:space="preserve">Se incrementa en un 50%                                         </w:t>
      </w:r>
      <w:r>
        <w:rPr>
          <w:rFonts w:ascii="Arial" w:hAnsi="Arial" w:cs="Arial"/>
          <w:sz w:val="20"/>
          <w:szCs w:val="20"/>
        </w:rPr>
        <w:t xml:space="preserve">            </w:t>
      </w:r>
      <w:r w:rsidRPr="008A25D8">
        <w:rPr>
          <w:rFonts w:ascii="Arial" w:hAnsi="Arial" w:cs="Arial"/>
          <w:sz w:val="20"/>
          <w:szCs w:val="20"/>
        </w:rPr>
        <w:t xml:space="preserve">  b) Se reduce en un 50%</w:t>
      </w:r>
    </w:p>
    <w:p w:rsidR="008A25D8" w:rsidRDefault="008A25D8" w:rsidP="008A25D8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560"/>
          <w:tab w:val="left" w:pos="5812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 </w:t>
      </w:r>
      <w:r w:rsidRPr="008A25D8">
        <w:rPr>
          <w:rFonts w:ascii="Arial" w:hAnsi="Arial" w:cs="Arial"/>
          <w:sz w:val="20"/>
          <w:szCs w:val="20"/>
        </w:rPr>
        <w:t xml:space="preserve">Se incrementa en un 100%                                        </w:t>
      </w:r>
      <w:r>
        <w:rPr>
          <w:rFonts w:ascii="Arial" w:hAnsi="Arial" w:cs="Arial"/>
          <w:sz w:val="20"/>
          <w:szCs w:val="20"/>
        </w:rPr>
        <w:t xml:space="preserve">            </w:t>
      </w:r>
      <w:r w:rsidRPr="008A25D8">
        <w:rPr>
          <w:rFonts w:ascii="Arial" w:hAnsi="Arial" w:cs="Arial"/>
          <w:sz w:val="20"/>
          <w:szCs w:val="20"/>
        </w:rPr>
        <w:t xml:space="preserve"> d) Se reduce en un 100%</w:t>
      </w:r>
    </w:p>
    <w:p w:rsidR="008A25D8" w:rsidRPr="008A25D8" w:rsidRDefault="008A25D8" w:rsidP="008A25D8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560"/>
          <w:tab w:val="left" w:pos="581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3474631</wp:posOffset>
            </wp:positionH>
            <wp:positionV relativeFrom="paragraph">
              <wp:posOffset>34275</wp:posOffset>
            </wp:positionV>
            <wp:extent cx="3394001" cy="1605517"/>
            <wp:effectExtent l="1905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16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33655</wp:posOffset>
            </wp:positionV>
            <wp:extent cx="3439795" cy="1605280"/>
            <wp:effectExtent l="19050" t="0" r="8255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5D8" w:rsidRDefault="008A25D8" w:rsidP="008A25D8">
      <w:pPr>
        <w:pStyle w:val="Sinespaciado"/>
      </w:pPr>
    </w:p>
    <w:p w:rsidR="008A25D8" w:rsidRPr="008A25D8" w:rsidRDefault="008A25D8" w:rsidP="008A25D8"/>
    <w:p w:rsidR="008A25D8" w:rsidRDefault="008A25D8" w:rsidP="008A25D8"/>
    <w:p w:rsidR="00EE4D0D" w:rsidRDefault="008A25D8" w:rsidP="008A25D8">
      <w:pPr>
        <w:tabs>
          <w:tab w:val="left" w:pos="6279"/>
        </w:tabs>
      </w:pPr>
      <w:r>
        <w:tab/>
      </w:r>
    </w:p>
    <w:p w:rsidR="00EE4D0D" w:rsidRPr="00EE4D0D" w:rsidRDefault="00EE4D0D" w:rsidP="00EE4D0D"/>
    <w:p w:rsidR="00EE4D0D" w:rsidRPr="00EE4D0D" w:rsidRDefault="00EE4D0D" w:rsidP="00EE4D0D"/>
    <w:p w:rsidR="00EE4D0D" w:rsidRPr="00EE4D0D" w:rsidRDefault="00EE4D0D" w:rsidP="00EE4D0D"/>
    <w:p w:rsidR="00EE4D0D" w:rsidRDefault="00EE4D0D" w:rsidP="00EE4D0D"/>
    <w:p w:rsidR="00EE4D0D" w:rsidRDefault="00EE4D0D" w:rsidP="00EE4D0D"/>
    <w:p w:rsidR="00EE4D0D" w:rsidRPr="00880D9B" w:rsidRDefault="00EE4D0D" w:rsidP="00EE4D0D">
      <w:pPr>
        <w:pStyle w:val="Sinespaciado"/>
        <w:ind w:left="284"/>
        <w:jc w:val="center"/>
        <w:rPr>
          <w:rFonts w:ascii="Bodoni MT Black" w:hAnsi="Bodoni MT Black" w:cs="Arial"/>
          <w:sz w:val="20"/>
          <w:szCs w:val="20"/>
          <w:lang w:val="es-CO"/>
        </w:rPr>
      </w:pPr>
      <w:r>
        <w:rPr>
          <w:rFonts w:ascii="Bodoni MT Black" w:hAnsi="Bodoni MT Black" w:cs="Arial"/>
          <w:sz w:val="20"/>
          <w:szCs w:val="20"/>
          <w:lang w:val="es-CO"/>
        </w:rPr>
        <w:t>RESPONDE LAS PREGUNTAS 6 Y 7</w:t>
      </w:r>
      <w:r w:rsidRPr="00880D9B">
        <w:rPr>
          <w:rFonts w:ascii="Bodoni MT Black" w:hAnsi="Bodoni MT Black" w:cs="Arial"/>
          <w:sz w:val="20"/>
          <w:szCs w:val="20"/>
          <w:lang w:val="es-CO"/>
        </w:rPr>
        <w:t xml:space="preserve"> A PARTIR DE LA SIGUIENTE SITUACIÓN</w:t>
      </w:r>
    </w:p>
    <w:p w:rsidR="00EE4D0D" w:rsidRPr="000C30C0" w:rsidRDefault="00EE4D0D" w:rsidP="00EE4D0D">
      <w:pPr>
        <w:pStyle w:val="Sinespaciado"/>
        <w:ind w:left="284"/>
        <w:rPr>
          <w:rFonts w:ascii="Berlin Sans FB Demi" w:hAnsi="Berlin Sans FB Demi" w:cs="Arial"/>
          <w:lang w:val="es-CO"/>
        </w:rPr>
      </w:pPr>
      <w:r w:rsidRPr="000C30C0">
        <w:rPr>
          <w:rFonts w:ascii="Berlin Sans FB Demi" w:hAnsi="Berlin Sans FB Demi" w:cs="Arial"/>
          <w:lang w:val="es-CO"/>
        </w:rPr>
        <w:t>En un laboratorio un científico encontró una sustancia y decide hallar su densidad para cual toma un cubo de 2 cm con una masa de 10 gramos.</w:t>
      </w:r>
    </w:p>
    <w:p w:rsidR="00EE4D0D" w:rsidRPr="00880D9B" w:rsidRDefault="00EE4D0D" w:rsidP="00EE4D0D">
      <w:pPr>
        <w:pStyle w:val="Sinespaciado"/>
        <w:numPr>
          <w:ilvl w:val="0"/>
          <w:numId w:val="7"/>
        </w:numPr>
        <w:ind w:left="567" w:hanging="283"/>
        <w:rPr>
          <w:rFonts w:ascii="Arial" w:hAnsi="Arial" w:cs="Arial"/>
          <w:sz w:val="20"/>
          <w:szCs w:val="20"/>
          <w:lang w:val="es-CO"/>
        </w:rPr>
      </w:pPr>
      <w:r w:rsidRPr="00880D9B">
        <w:rPr>
          <w:rFonts w:ascii="Arial" w:hAnsi="Arial" w:cs="Arial"/>
          <w:sz w:val="20"/>
          <w:szCs w:val="20"/>
          <w:lang w:val="es-CO"/>
        </w:rPr>
        <w:t>El científico hace el procedimiento matemático adecuado y determina que el volumen es de:</w:t>
      </w:r>
    </w:p>
    <w:p w:rsidR="00EE4D0D" w:rsidRPr="00880D9B" w:rsidRDefault="00EE4D0D" w:rsidP="00EE4D0D">
      <w:pPr>
        <w:pStyle w:val="Sinespaciado"/>
        <w:numPr>
          <w:ilvl w:val="0"/>
          <w:numId w:val="6"/>
        </w:numPr>
        <w:tabs>
          <w:tab w:val="left" w:pos="851"/>
        </w:tabs>
        <w:ind w:left="567" w:firstLine="0"/>
        <w:rPr>
          <w:rFonts w:ascii="Arial" w:hAnsi="Arial" w:cs="Arial"/>
          <w:sz w:val="20"/>
          <w:szCs w:val="20"/>
          <w:lang w:val="en-US"/>
        </w:rPr>
      </w:pPr>
      <w:r w:rsidRPr="00880D9B">
        <w:rPr>
          <w:rFonts w:ascii="Arial" w:hAnsi="Arial" w:cs="Arial"/>
          <w:sz w:val="20"/>
          <w:szCs w:val="20"/>
          <w:lang w:val="en-US"/>
        </w:rPr>
        <w:t xml:space="preserve">2 cm                          </w:t>
      </w:r>
      <w:r>
        <w:rPr>
          <w:rFonts w:ascii="Arial" w:hAnsi="Arial" w:cs="Arial"/>
          <w:sz w:val="20"/>
          <w:szCs w:val="20"/>
          <w:lang w:val="en-US"/>
        </w:rPr>
        <w:t xml:space="preserve"> 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b) 4 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  </w:t>
      </w:r>
      <w:r>
        <w:rPr>
          <w:rFonts w:ascii="Arial" w:hAnsi="Arial" w:cs="Arial"/>
          <w:sz w:val="20"/>
          <w:szCs w:val="20"/>
          <w:lang w:val="en-US"/>
        </w:rPr>
        <w:t xml:space="preserve">                           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c) 8 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              </w:t>
      </w:r>
      <w:r>
        <w:rPr>
          <w:rFonts w:ascii="Arial" w:hAnsi="Arial" w:cs="Arial"/>
          <w:sz w:val="20"/>
          <w:szCs w:val="20"/>
          <w:lang w:val="en-US"/>
        </w:rPr>
        <w:t xml:space="preserve">              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  d) 6 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EE4D0D" w:rsidRDefault="00EE4D0D" w:rsidP="00EE4D0D">
      <w:pPr>
        <w:pStyle w:val="Sinespaciado"/>
        <w:numPr>
          <w:ilvl w:val="0"/>
          <w:numId w:val="7"/>
        </w:numPr>
        <w:ind w:left="567" w:hanging="283"/>
        <w:rPr>
          <w:rFonts w:ascii="Arial" w:hAnsi="Arial" w:cs="Arial"/>
          <w:sz w:val="20"/>
          <w:szCs w:val="20"/>
          <w:lang w:val="es-CO"/>
        </w:rPr>
      </w:pPr>
      <w:r w:rsidRPr="00880D9B">
        <w:rPr>
          <w:rFonts w:ascii="Arial" w:hAnsi="Arial" w:cs="Arial"/>
          <w:sz w:val="20"/>
          <w:szCs w:val="20"/>
          <w:lang w:val="es-CO"/>
        </w:rPr>
        <w:t xml:space="preserve">Para encontrar la densidad el científico aplica la fórmula y encuentra que la densidad de la sustancia es: </w:t>
      </w:r>
    </w:p>
    <w:p w:rsidR="00EE4D0D" w:rsidRDefault="00EE4D0D" w:rsidP="00EE4D0D">
      <w:pPr>
        <w:pStyle w:val="Sinespaciado"/>
        <w:ind w:left="567"/>
        <w:rPr>
          <w:rFonts w:ascii="Arial" w:hAnsi="Arial" w:cs="Arial"/>
          <w:sz w:val="20"/>
          <w:szCs w:val="20"/>
          <w:lang w:val="en-US"/>
        </w:rPr>
      </w:pPr>
      <w:r w:rsidRPr="00880D9B">
        <w:rPr>
          <w:rFonts w:ascii="Arial" w:hAnsi="Arial" w:cs="Arial"/>
          <w:sz w:val="20"/>
          <w:szCs w:val="20"/>
          <w:lang w:val="en-US"/>
        </w:rPr>
        <w:t>a) 1</w:t>
      </w:r>
      <w:proofErr w:type="gramStart"/>
      <w:r w:rsidRPr="00880D9B">
        <w:rPr>
          <w:rFonts w:ascii="Arial" w:hAnsi="Arial" w:cs="Arial"/>
          <w:sz w:val="20"/>
          <w:szCs w:val="20"/>
          <w:lang w:val="en-US"/>
        </w:rPr>
        <w:t>,25</w:t>
      </w:r>
      <w:proofErr w:type="gramEnd"/>
      <w:r w:rsidRPr="00880D9B">
        <w:rPr>
          <w:rFonts w:ascii="Arial" w:hAnsi="Arial" w:cs="Arial"/>
          <w:sz w:val="20"/>
          <w:szCs w:val="20"/>
          <w:lang w:val="en-US"/>
        </w:rPr>
        <w:t xml:space="preserve"> g/cm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</w:t>
      </w:r>
      <w:r>
        <w:rPr>
          <w:rFonts w:ascii="Arial" w:hAnsi="Arial" w:cs="Arial"/>
          <w:sz w:val="20"/>
          <w:szCs w:val="20"/>
          <w:lang w:val="en-US"/>
        </w:rPr>
        <w:t xml:space="preserve">                      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b) 5 g/cm                      </w:t>
      </w:r>
      <w:r>
        <w:rPr>
          <w:rFonts w:ascii="Arial" w:hAnsi="Arial" w:cs="Arial"/>
          <w:sz w:val="20"/>
          <w:szCs w:val="20"/>
          <w:lang w:val="en-US"/>
        </w:rPr>
        <w:t xml:space="preserve">         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 c) 2,5 g/cm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880D9B">
        <w:rPr>
          <w:rFonts w:ascii="Arial" w:hAnsi="Arial" w:cs="Arial"/>
          <w:sz w:val="20"/>
          <w:szCs w:val="20"/>
          <w:lang w:val="en-US"/>
        </w:rPr>
        <w:t xml:space="preserve">  </w:t>
      </w:r>
      <w:r>
        <w:rPr>
          <w:rFonts w:ascii="Arial" w:hAnsi="Arial" w:cs="Arial"/>
          <w:sz w:val="20"/>
          <w:szCs w:val="20"/>
          <w:lang w:val="en-US"/>
        </w:rPr>
        <w:t xml:space="preserve">                             </w:t>
      </w:r>
      <w:r w:rsidRPr="00880D9B">
        <w:rPr>
          <w:rFonts w:ascii="Arial" w:hAnsi="Arial" w:cs="Arial"/>
          <w:sz w:val="20"/>
          <w:szCs w:val="20"/>
          <w:lang w:val="en-US"/>
        </w:rPr>
        <w:t>d) 0,8 g/cm</w:t>
      </w:r>
      <w:r w:rsidRPr="00880D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EE4D0D" w:rsidRDefault="00EE4D0D" w:rsidP="00EE4D0D">
      <w:pPr>
        <w:pStyle w:val="Sinespaciado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Los globos aerostáticos funcionan a base de aire caliente que al ser suficiente se eleva por los aires. La explicación de este hecho es:</w:t>
      </w:r>
    </w:p>
    <w:p w:rsidR="00EE4D0D" w:rsidRDefault="00EE4D0D" w:rsidP="00EE4D0D">
      <w:pPr>
        <w:pStyle w:val="Sinespaciado"/>
        <w:numPr>
          <w:ilvl w:val="0"/>
          <w:numId w:val="8"/>
        </w:numPr>
        <w:tabs>
          <w:tab w:val="left" w:pos="284"/>
          <w:tab w:val="left" w:pos="709"/>
          <w:tab w:val="left" w:pos="851"/>
        </w:tabs>
        <w:ind w:left="56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El aire caliente es menos denso y por ello tiende a subir buscando el equilibrio de presión</w:t>
      </w:r>
    </w:p>
    <w:p w:rsidR="00EE4D0D" w:rsidRDefault="00EE4D0D" w:rsidP="00EE4D0D">
      <w:pPr>
        <w:pStyle w:val="Sinespaciado"/>
        <w:numPr>
          <w:ilvl w:val="0"/>
          <w:numId w:val="8"/>
        </w:numPr>
        <w:tabs>
          <w:tab w:val="left" w:pos="284"/>
          <w:tab w:val="left" w:pos="709"/>
          <w:tab w:val="left" w:pos="851"/>
        </w:tabs>
        <w:ind w:left="56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El calor ejerce gran presión sobre las paredes del globo y lo eleva</w:t>
      </w:r>
    </w:p>
    <w:p w:rsidR="00EE4D0D" w:rsidRDefault="00EE4D0D" w:rsidP="00EE4D0D">
      <w:pPr>
        <w:pStyle w:val="Sinespaciado"/>
        <w:numPr>
          <w:ilvl w:val="0"/>
          <w:numId w:val="8"/>
        </w:numPr>
        <w:tabs>
          <w:tab w:val="left" w:pos="284"/>
          <w:tab w:val="left" w:pos="709"/>
          <w:tab w:val="left" w:pos="851"/>
        </w:tabs>
        <w:ind w:left="56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globos aerostáticos usan una clase de gas diferente</w:t>
      </w:r>
    </w:p>
    <w:p w:rsidR="00EE4D0D" w:rsidRDefault="00EE4D0D" w:rsidP="00EE4D0D">
      <w:pPr>
        <w:pStyle w:val="Sinespaciado"/>
        <w:numPr>
          <w:ilvl w:val="0"/>
          <w:numId w:val="8"/>
        </w:numPr>
        <w:tabs>
          <w:tab w:val="left" w:pos="284"/>
          <w:tab w:val="left" w:pos="709"/>
          <w:tab w:val="left" w:pos="851"/>
        </w:tabs>
        <w:ind w:left="56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Cualquier globo lleno de aire es capaz de volar</w:t>
      </w:r>
    </w:p>
    <w:p w:rsidR="00EE4D0D" w:rsidRPr="00EE4D0D" w:rsidRDefault="00EE4D0D" w:rsidP="00EE4D0D">
      <w:pPr>
        <w:pStyle w:val="Prrafodelista"/>
        <w:numPr>
          <w:ilvl w:val="0"/>
          <w:numId w:val="7"/>
        </w:numPr>
        <w:tabs>
          <w:tab w:val="left" w:pos="284"/>
        </w:tabs>
        <w:ind w:left="567" w:hanging="207"/>
        <w:jc w:val="both"/>
        <w:rPr>
          <w:rFonts w:ascii="Arial" w:hAnsi="Arial" w:cs="Arial"/>
          <w:sz w:val="22"/>
          <w:szCs w:val="22"/>
        </w:rPr>
      </w:pPr>
      <w:r w:rsidRPr="00EE4D0D">
        <w:rPr>
          <w:rFonts w:ascii="Arial" w:hAnsi="Arial" w:cs="Arial"/>
          <w:sz w:val="22"/>
          <w:szCs w:val="22"/>
        </w:rPr>
        <w:t>Una particular  logra moverse a una velocidad de 90 Km/h durante 8 segundos, luego la partícula se desplaza aproximadamente:</w:t>
      </w:r>
    </w:p>
    <w:p w:rsidR="00EE4D0D" w:rsidRDefault="00EE4D0D" w:rsidP="00EE4D0D">
      <w:pPr>
        <w:pStyle w:val="Prrafodelista"/>
        <w:tabs>
          <w:tab w:val="left" w:pos="567"/>
        </w:tabs>
        <w:ind w:left="284" w:hanging="426"/>
        <w:jc w:val="both"/>
        <w:rPr>
          <w:rFonts w:ascii="Arial" w:hAnsi="Arial" w:cs="Arial"/>
          <w:sz w:val="22"/>
          <w:szCs w:val="22"/>
          <w:lang w:val="es-CO"/>
        </w:rPr>
      </w:pPr>
      <w:r w:rsidRPr="00002506">
        <w:rPr>
          <w:rFonts w:ascii="Arial" w:hAnsi="Arial" w:cs="Arial"/>
          <w:sz w:val="22"/>
          <w:szCs w:val="22"/>
          <w:lang w:val="es-CO"/>
        </w:rPr>
        <w:t xml:space="preserve">     </w:t>
      </w:r>
      <w:r>
        <w:rPr>
          <w:rFonts w:ascii="Arial" w:hAnsi="Arial" w:cs="Arial"/>
          <w:sz w:val="22"/>
          <w:szCs w:val="22"/>
          <w:lang w:val="es-CO"/>
        </w:rPr>
        <w:t xml:space="preserve">      </w:t>
      </w:r>
      <w:r w:rsidRPr="00002506">
        <w:rPr>
          <w:rFonts w:ascii="Arial" w:hAnsi="Arial" w:cs="Arial"/>
          <w:sz w:val="22"/>
          <w:szCs w:val="22"/>
          <w:lang w:val="es-CO"/>
        </w:rPr>
        <w:t xml:space="preserve">a) 72 metros                      b) 720 metros        </w:t>
      </w:r>
      <w:r>
        <w:rPr>
          <w:rFonts w:ascii="Arial" w:hAnsi="Arial" w:cs="Arial"/>
          <w:sz w:val="22"/>
          <w:szCs w:val="22"/>
          <w:lang w:val="es-CO"/>
        </w:rPr>
        <w:t xml:space="preserve">     </w:t>
      </w:r>
      <w:r w:rsidRPr="00002506">
        <w:rPr>
          <w:rFonts w:ascii="Arial" w:hAnsi="Arial" w:cs="Arial"/>
          <w:sz w:val="22"/>
          <w:szCs w:val="22"/>
          <w:lang w:val="es-CO"/>
        </w:rPr>
        <w:t xml:space="preserve">          c) 200 metros                   d) 180 metros</w:t>
      </w:r>
    </w:p>
    <w:p w:rsidR="00C36D58" w:rsidRPr="003B593D" w:rsidRDefault="00C36D58" w:rsidP="00C36D58">
      <w:pPr>
        <w:pStyle w:val="Sinespaciado"/>
        <w:numPr>
          <w:ilvl w:val="0"/>
          <w:numId w:val="7"/>
        </w:numPr>
        <w:tabs>
          <w:tab w:val="left" w:pos="426"/>
        </w:tabs>
        <w:ind w:left="567" w:hanging="20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</w:t>
      </w:r>
      <w:r w:rsidRPr="003B593D">
        <w:rPr>
          <w:rFonts w:ascii="Arial" w:hAnsi="Arial" w:cs="Arial"/>
          <w:lang w:val="es-CO"/>
        </w:rPr>
        <w:t>Cierta sustancia desconocida tiene un volumen V  y una densidad de 0, 72 g/cm</w:t>
      </w:r>
      <w:r w:rsidRPr="003B593D">
        <w:rPr>
          <w:rFonts w:ascii="Arial" w:hAnsi="Arial" w:cs="Arial"/>
          <w:vertAlign w:val="superscript"/>
          <w:lang w:val="es-CO"/>
        </w:rPr>
        <w:t>3</w:t>
      </w:r>
      <w:r w:rsidRPr="003B593D">
        <w:rPr>
          <w:rFonts w:ascii="Arial" w:hAnsi="Arial" w:cs="Arial"/>
          <w:lang w:val="es-CO"/>
        </w:rPr>
        <w:t xml:space="preserve"> sí su masa es de 288 gramos, luego dicha sustancia tiene un volumen de:</w:t>
      </w:r>
    </w:p>
    <w:p w:rsidR="00C36D58" w:rsidRDefault="00C36D58" w:rsidP="00C36D58">
      <w:pPr>
        <w:jc w:val="both"/>
        <w:rPr>
          <w:rFonts w:ascii="Arial" w:hAnsi="Arial" w:cs="Arial"/>
          <w:sz w:val="22"/>
          <w:szCs w:val="22"/>
        </w:rPr>
      </w:pPr>
      <w:r w:rsidRPr="003B59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  <w:r w:rsidRPr="003B593D">
        <w:rPr>
          <w:rFonts w:ascii="Arial" w:hAnsi="Arial" w:cs="Arial"/>
          <w:sz w:val="22"/>
          <w:szCs w:val="22"/>
        </w:rPr>
        <w:t>a) 400 cm</w:t>
      </w:r>
      <w:r w:rsidRPr="003B593D">
        <w:rPr>
          <w:rFonts w:ascii="Arial" w:hAnsi="Arial" w:cs="Arial"/>
          <w:sz w:val="22"/>
          <w:szCs w:val="22"/>
          <w:vertAlign w:val="superscript"/>
        </w:rPr>
        <w:t>3</w:t>
      </w:r>
      <w:r w:rsidRPr="003B593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           </w:t>
      </w:r>
      <w:r w:rsidRPr="003B593D">
        <w:rPr>
          <w:rFonts w:ascii="Arial" w:hAnsi="Arial" w:cs="Arial"/>
          <w:sz w:val="22"/>
          <w:szCs w:val="22"/>
        </w:rPr>
        <w:t>b) 207 cm</w:t>
      </w:r>
      <w:r w:rsidRPr="003B593D">
        <w:rPr>
          <w:rFonts w:ascii="Arial" w:hAnsi="Arial" w:cs="Arial"/>
          <w:sz w:val="22"/>
          <w:szCs w:val="22"/>
          <w:vertAlign w:val="superscript"/>
        </w:rPr>
        <w:t>3</w:t>
      </w:r>
      <w:r w:rsidRPr="003B59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</w:t>
      </w:r>
      <w:r w:rsidRPr="003B593D">
        <w:rPr>
          <w:rFonts w:ascii="Arial" w:hAnsi="Arial" w:cs="Arial"/>
          <w:sz w:val="22"/>
          <w:szCs w:val="22"/>
        </w:rPr>
        <w:t>c)  287 cm</w:t>
      </w:r>
      <w:r w:rsidRPr="003B593D">
        <w:rPr>
          <w:rFonts w:ascii="Arial" w:hAnsi="Arial" w:cs="Arial"/>
          <w:sz w:val="22"/>
          <w:szCs w:val="22"/>
          <w:vertAlign w:val="superscript"/>
        </w:rPr>
        <w:t>3</w:t>
      </w:r>
      <w:r w:rsidRPr="003B59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</w:t>
      </w:r>
      <w:r w:rsidRPr="003B593D">
        <w:rPr>
          <w:rFonts w:ascii="Arial" w:hAnsi="Arial" w:cs="Arial"/>
          <w:sz w:val="22"/>
          <w:szCs w:val="22"/>
        </w:rPr>
        <w:t>d) 72 cm</w:t>
      </w:r>
      <w:r w:rsidRPr="003B593D">
        <w:rPr>
          <w:rFonts w:ascii="Arial" w:hAnsi="Arial" w:cs="Arial"/>
          <w:sz w:val="22"/>
          <w:szCs w:val="22"/>
          <w:vertAlign w:val="superscript"/>
        </w:rPr>
        <w:t>3</w:t>
      </w:r>
    </w:p>
    <w:p w:rsidR="00EE4D0D" w:rsidRPr="00002506" w:rsidRDefault="00C36D58" w:rsidP="00EE4D0D">
      <w:pPr>
        <w:pStyle w:val="Prrafodelista"/>
        <w:tabs>
          <w:tab w:val="left" w:pos="567"/>
        </w:tabs>
        <w:ind w:left="284" w:hanging="426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3687283</wp:posOffset>
            </wp:positionH>
            <wp:positionV relativeFrom="paragraph">
              <wp:posOffset>59571</wp:posOffset>
            </wp:positionV>
            <wp:extent cx="3298308" cy="3413052"/>
            <wp:effectExtent l="1905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34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61580</wp:posOffset>
            </wp:positionH>
            <wp:positionV relativeFrom="paragraph">
              <wp:posOffset>17042</wp:posOffset>
            </wp:positionV>
            <wp:extent cx="3436531" cy="3413051"/>
            <wp:effectExtent l="19050" t="0" r="0" b="0"/>
            <wp:wrapNone/>
            <wp:docPr id="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31" cy="34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0D" w:rsidRPr="00EE4D0D" w:rsidRDefault="00EE4D0D" w:rsidP="00EE4D0D">
      <w:pPr>
        <w:pStyle w:val="Sinespaciado"/>
        <w:tabs>
          <w:tab w:val="left" w:pos="284"/>
          <w:tab w:val="left" w:pos="709"/>
          <w:tab w:val="left" w:pos="851"/>
        </w:tabs>
        <w:ind w:left="567" w:hanging="283"/>
        <w:jc w:val="both"/>
        <w:rPr>
          <w:rFonts w:ascii="Arial" w:hAnsi="Arial" w:cs="Arial"/>
          <w:lang w:val="es-CO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EE4D0D" w:rsidRPr="00EE4D0D" w:rsidRDefault="00EE4D0D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C36D58" w:rsidRDefault="00C36D58" w:rsidP="00EE4D0D">
      <w:pPr>
        <w:pStyle w:val="Sinespaciado"/>
        <w:ind w:left="142"/>
        <w:rPr>
          <w:rFonts w:ascii="Arial" w:hAnsi="Arial" w:cs="Arial"/>
          <w:sz w:val="20"/>
          <w:szCs w:val="20"/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Pr="00C36D58" w:rsidRDefault="00C36D58" w:rsidP="00C36D58">
      <w:pPr>
        <w:rPr>
          <w:lang w:val="es-CO"/>
        </w:rPr>
      </w:pPr>
    </w:p>
    <w:p w:rsidR="00C36D58" w:rsidRDefault="00C36D58" w:rsidP="00C36D58">
      <w:pPr>
        <w:rPr>
          <w:lang w:val="es-CO"/>
        </w:rPr>
      </w:pPr>
    </w:p>
    <w:p w:rsidR="00EE4D0D" w:rsidRDefault="00C36D58" w:rsidP="00C36D58">
      <w:pPr>
        <w:tabs>
          <w:tab w:val="left" w:pos="5944"/>
        </w:tabs>
        <w:rPr>
          <w:lang w:val="es-CO"/>
        </w:rPr>
      </w:pPr>
      <w:r>
        <w:rPr>
          <w:lang w:val="es-CO"/>
        </w:rPr>
        <w:tab/>
      </w:r>
    </w:p>
    <w:p w:rsidR="00C36D58" w:rsidRDefault="00C36D58" w:rsidP="00C36D58">
      <w:pPr>
        <w:tabs>
          <w:tab w:val="left" w:pos="5944"/>
        </w:tabs>
        <w:rPr>
          <w:lang w:val="es-CO"/>
        </w:rPr>
      </w:pPr>
    </w:p>
    <w:p w:rsidR="00C36D58" w:rsidRDefault="00C36D58" w:rsidP="00C36D58">
      <w:pPr>
        <w:tabs>
          <w:tab w:val="left" w:pos="5944"/>
        </w:tabs>
        <w:rPr>
          <w:lang w:val="es-CO"/>
        </w:rPr>
      </w:pPr>
    </w:p>
    <w:p w:rsidR="00C36D58" w:rsidRDefault="00C36D58" w:rsidP="00C36D58">
      <w:pPr>
        <w:tabs>
          <w:tab w:val="left" w:pos="5944"/>
        </w:tabs>
        <w:rPr>
          <w:lang w:val="es-CO"/>
        </w:rPr>
      </w:pPr>
    </w:p>
    <w:p w:rsidR="00C36D58" w:rsidRDefault="00C36D58" w:rsidP="00C36D58">
      <w:pPr>
        <w:tabs>
          <w:tab w:val="left" w:pos="5944"/>
        </w:tabs>
        <w:rPr>
          <w:lang w:val="es-CO"/>
        </w:rPr>
      </w:pPr>
    </w:p>
    <w:p w:rsidR="00C36D58" w:rsidRDefault="00C36D58" w:rsidP="00C36D58">
      <w:pPr>
        <w:tabs>
          <w:tab w:val="left" w:pos="5944"/>
        </w:tabs>
        <w:rPr>
          <w:lang w:val="es-CO"/>
        </w:rPr>
      </w:pPr>
    </w:p>
    <w:p w:rsidR="00C36D58" w:rsidRDefault="00C36D58" w:rsidP="00C36D58">
      <w:pPr>
        <w:tabs>
          <w:tab w:val="left" w:pos="5944"/>
        </w:tabs>
        <w:rPr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10160</wp:posOffset>
            </wp:positionV>
            <wp:extent cx="3170555" cy="1955800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inline distT="0" distB="0" distL="0" distR="0">
            <wp:extent cx="3476625" cy="196723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E2" w:rsidRDefault="00AD24E2" w:rsidP="00C36D58">
      <w:pPr>
        <w:tabs>
          <w:tab w:val="left" w:pos="5944"/>
        </w:tabs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-12849</wp:posOffset>
            </wp:positionH>
            <wp:positionV relativeFrom="paragraph">
              <wp:posOffset>42323</wp:posOffset>
            </wp:positionV>
            <wp:extent cx="6881481" cy="691116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1" cy="6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Default="00AD24E2" w:rsidP="00AD24E2">
      <w:pPr>
        <w:rPr>
          <w:lang w:val="es-CO"/>
        </w:rPr>
      </w:pPr>
    </w:p>
    <w:p w:rsidR="00AD24E2" w:rsidRDefault="00AD24E2" w:rsidP="00AD24E2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-85060</wp:posOffset>
            </wp:positionH>
            <wp:positionV relativeFrom="paragraph">
              <wp:posOffset>-4637</wp:posOffset>
            </wp:positionV>
            <wp:extent cx="6953693" cy="2105247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93" cy="21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Pr="00AD24E2" w:rsidRDefault="00AD24E2" w:rsidP="00AD24E2">
      <w:pPr>
        <w:rPr>
          <w:lang w:val="es-CO"/>
        </w:rPr>
      </w:pPr>
    </w:p>
    <w:p w:rsidR="00AD24E2" w:rsidRDefault="00AD24E2" w:rsidP="00AD24E2">
      <w:pPr>
        <w:rPr>
          <w:lang w:val="es-CO"/>
        </w:rPr>
      </w:pPr>
    </w:p>
    <w:p w:rsidR="00AD24E2" w:rsidRPr="00306583" w:rsidRDefault="00AD24E2" w:rsidP="00AD24E2">
      <w:pPr>
        <w:pStyle w:val="Sinespaciado"/>
        <w:rPr>
          <w:b/>
          <w:i/>
        </w:rPr>
      </w:pPr>
      <w:r>
        <w:rPr>
          <w:lang w:val="es-CO"/>
        </w:rPr>
        <w:tab/>
      </w:r>
      <w:r>
        <w:rPr>
          <w:b/>
          <w:i/>
        </w:rPr>
        <w:t>El siguiente grá</w:t>
      </w:r>
      <w:r w:rsidRPr="00306583">
        <w:rPr>
          <w:b/>
          <w:i/>
        </w:rPr>
        <w:t>fico de v contra t describe el movimiento</w:t>
      </w:r>
      <w:r>
        <w:rPr>
          <w:b/>
          <w:i/>
        </w:rPr>
        <w:t xml:space="preserve"> de una partícula. (Responder 20-</w:t>
      </w:r>
      <w:r w:rsidR="00054898">
        <w:rPr>
          <w:b/>
          <w:i/>
        </w:rPr>
        <w:t>24</w:t>
      </w:r>
      <w:r w:rsidRPr="00306583">
        <w:rPr>
          <w:b/>
          <w:i/>
        </w:rPr>
        <w:t>)</w:t>
      </w:r>
    </w:p>
    <w:p w:rsidR="00054898" w:rsidRPr="00054898" w:rsidRDefault="00054898" w:rsidP="00054898">
      <w:pPr>
        <w:pStyle w:val="Sinespaciado"/>
        <w:ind w:left="284" w:hanging="284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3572540</wp:posOffset>
            </wp:positionH>
            <wp:positionV relativeFrom="paragraph">
              <wp:posOffset>8477</wp:posOffset>
            </wp:positionV>
            <wp:extent cx="3165327" cy="1636967"/>
            <wp:effectExtent l="19050" t="19050" r="16023" b="20383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91" cy="1637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54898">
        <w:rPr>
          <w:rFonts w:ascii="Arial" w:hAnsi="Arial" w:cs="Arial"/>
          <w:sz w:val="20"/>
          <w:szCs w:val="20"/>
        </w:rPr>
        <w:t xml:space="preserve">20. El movimiento de la partícula es uniforme en el intervalo </w:t>
      </w:r>
    </w:p>
    <w:p w:rsidR="00054898" w:rsidRPr="00054898" w:rsidRDefault="00054898" w:rsidP="00054898">
      <w:pPr>
        <w:pStyle w:val="Sinespaciado"/>
        <w:ind w:firstLine="284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 xml:space="preserve">a)   </w:t>
      </w:r>
      <w:proofErr w:type="gramStart"/>
      <w:r w:rsidRPr="00054898">
        <w:rPr>
          <w:rFonts w:ascii="Arial" w:hAnsi="Arial" w:cs="Arial"/>
          <w:sz w:val="20"/>
          <w:szCs w:val="20"/>
        </w:rPr>
        <w:t>t</w:t>
      </w:r>
      <w:proofErr w:type="gramEnd"/>
      <w:r w:rsidRPr="00054898">
        <w:rPr>
          <w:rFonts w:ascii="Arial" w:hAnsi="Arial" w:cs="Arial"/>
          <w:sz w:val="20"/>
          <w:szCs w:val="20"/>
        </w:rPr>
        <w:t xml:space="preserve"> =0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     b) t = 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t = 10seg</w:t>
      </w:r>
    </w:p>
    <w:p w:rsid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 xml:space="preserve">     c) 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t = 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     d) t = 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t = 14seg</w:t>
      </w: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</w:p>
    <w:p w:rsidR="00054898" w:rsidRPr="00054898" w:rsidRDefault="00054898" w:rsidP="00054898">
      <w:pPr>
        <w:pStyle w:val="Sinespaciado"/>
        <w:ind w:left="284" w:hanging="284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>21. El movimiento es uniformemente retardado en el intervalo</w:t>
      </w: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 xml:space="preserve">    a)  </w:t>
      </w:r>
      <w:proofErr w:type="gramStart"/>
      <w:r w:rsidRPr="00054898">
        <w:rPr>
          <w:rFonts w:ascii="Arial" w:hAnsi="Arial" w:cs="Arial"/>
          <w:sz w:val="20"/>
          <w:szCs w:val="20"/>
        </w:rPr>
        <w:t>t</w:t>
      </w:r>
      <w:proofErr w:type="gramEnd"/>
      <w:r w:rsidRPr="00054898">
        <w:rPr>
          <w:rFonts w:ascii="Arial" w:hAnsi="Arial" w:cs="Arial"/>
          <w:sz w:val="20"/>
          <w:szCs w:val="20"/>
        </w:rPr>
        <w:t xml:space="preserve">= 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      b) t =10seg  y   t = 14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</w:p>
    <w:p w:rsid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 xml:space="preserve">    c)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      d) t =8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10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</w:p>
    <w:p w:rsidR="00054898" w:rsidRPr="00054898" w:rsidRDefault="00054898" w:rsidP="00054898">
      <w:pPr>
        <w:pStyle w:val="Sinespaciado"/>
        <w:ind w:left="426" w:hanging="426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>22.  La aceleración de la partícula en el intervalo  t = 10seg</w:t>
      </w:r>
    </w:p>
    <w:p w:rsidR="00054898" w:rsidRDefault="00054898" w:rsidP="00054898">
      <w:pPr>
        <w:pStyle w:val="Sinespaciado"/>
        <w:ind w:left="426" w:hanging="426"/>
        <w:rPr>
          <w:rFonts w:ascii="Arial" w:hAnsi="Arial" w:cs="Arial"/>
          <w:sz w:val="20"/>
          <w:szCs w:val="20"/>
          <w:lang w:val="en-US"/>
        </w:rPr>
      </w:pPr>
      <w:r w:rsidRPr="00B93D91">
        <w:rPr>
          <w:rFonts w:ascii="Arial" w:hAnsi="Arial" w:cs="Arial"/>
          <w:sz w:val="20"/>
          <w:szCs w:val="20"/>
          <w:lang w:val="es-CO"/>
        </w:rPr>
        <w:t xml:space="preserve">        </w:t>
      </w:r>
      <w:proofErr w:type="gramStart"/>
      <w:r w:rsidRPr="00054898">
        <w:rPr>
          <w:rFonts w:ascii="Arial" w:hAnsi="Arial" w:cs="Arial"/>
          <w:sz w:val="20"/>
          <w:szCs w:val="20"/>
          <w:lang w:val="en-US"/>
        </w:rPr>
        <w:t>y  t</w:t>
      </w:r>
      <w:proofErr w:type="gramEnd"/>
      <w:r w:rsidRPr="00054898">
        <w:rPr>
          <w:rFonts w:ascii="Arial" w:hAnsi="Arial" w:cs="Arial"/>
          <w:sz w:val="20"/>
          <w:szCs w:val="20"/>
          <w:lang w:val="en-US"/>
        </w:rPr>
        <w:t xml:space="preserve"> = 14seg </w:t>
      </w:r>
      <w:proofErr w:type="spellStart"/>
      <w:r w:rsidRPr="00054898">
        <w:rPr>
          <w:rFonts w:ascii="Arial" w:hAnsi="Arial" w:cs="Arial"/>
          <w:sz w:val="20"/>
          <w:szCs w:val="20"/>
          <w:lang w:val="en-US"/>
        </w:rPr>
        <w:t>es</w:t>
      </w:r>
      <w:proofErr w:type="spellEnd"/>
      <w:r w:rsidRPr="00054898">
        <w:rPr>
          <w:rFonts w:ascii="Arial" w:hAnsi="Arial" w:cs="Arial"/>
          <w:sz w:val="20"/>
          <w:szCs w:val="20"/>
          <w:lang w:val="en-US"/>
        </w:rPr>
        <w:t>:</w:t>
      </w: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  <w:lang w:val="en-US"/>
        </w:rPr>
      </w:pPr>
      <w:r w:rsidRPr="00054898">
        <w:rPr>
          <w:rFonts w:ascii="Arial" w:hAnsi="Arial" w:cs="Arial"/>
          <w:sz w:val="20"/>
          <w:szCs w:val="20"/>
          <w:lang w:val="en-US"/>
        </w:rPr>
        <w:t xml:space="preserve">    a) 6 m/s</w:t>
      </w:r>
      <w:r w:rsidRPr="0005489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054898">
        <w:rPr>
          <w:rFonts w:ascii="Arial" w:hAnsi="Arial" w:cs="Arial"/>
          <w:sz w:val="20"/>
          <w:szCs w:val="20"/>
          <w:lang w:val="en-US"/>
        </w:rPr>
        <w:t xml:space="preserve">       b)  - 3 m/s</w:t>
      </w:r>
      <w:r w:rsidRPr="0005489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054898">
        <w:rPr>
          <w:rFonts w:ascii="Arial" w:hAnsi="Arial" w:cs="Arial"/>
          <w:sz w:val="20"/>
          <w:szCs w:val="20"/>
          <w:lang w:val="en-US"/>
        </w:rPr>
        <w:t xml:space="preserve">        c)  8 m/s</w:t>
      </w:r>
      <w:r w:rsidRPr="0005489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054898">
        <w:rPr>
          <w:rFonts w:ascii="Arial" w:hAnsi="Arial" w:cs="Arial"/>
          <w:sz w:val="20"/>
          <w:szCs w:val="20"/>
          <w:lang w:val="en-US"/>
        </w:rPr>
        <w:t xml:space="preserve">         d)   - 4 m/s</w:t>
      </w:r>
      <w:r w:rsidRPr="0005489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/>
        </w:rPr>
        <w:t>23</w:t>
      </w:r>
      <w:r w:rsidRPr="00054898">
        <w:rPr>
          <w:rFonts w:ascii="Arial" w:hAnsi="Arial" w:cs="Arial"/>
          <w:sz w:val="20"/>
          <w:szCs w:val="20"/>
          <w:lang w:val="es-MX"/>
        </w:rPr>
        <w:t>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054898">
        <w:rPr>
          <w:rFonts w:ascii="Arial" w:hAnsi="Arial" w:cs="Arial"/>
          <w:sz w:val="20"/>
          <w:szCs w:val="20"/>
        </w:rPr>
        <w:t>El espacio total recorrido por la partícula es:</w:t>
      </w:r>
      <w:r>
        <w:rPr>
          <w:rFonts w:ascii="Arial" w:hAnsi="Arial" w:cs="Arial"/>
          <w:sz w:val="20"/>
          <w:szCs w:val="20"/>
        </w:rPr>
        <w:t xml:space="preserve">     </w:t>
      </w:r>
      <w:r w:rsidRPr="00054898">
        <w:rPr>
          <w:rFonts w:ascii="Arial" w:hAnsi="Arial" w:cs="Arial"/>
          <w:sz w:val="20"/>
          <w:szCs w:val="20"/>
        </w:rPr>
        <w:t xml:space="preserve">a) 190 m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054898">
        <w:rPr>
          <w:rFonts w:ascii="Arial" w:hAnsi="Arial" w:cs="Arial"/>
          <w:sz w:val="20"/>
          <w:szCs w:val="20"/>
        </w:rPr>
        <w:t xml:space="preserve"> b) 1</w:t>
      </w:r>
      <w:smartTag w:uri="urn:schemas-microsoft-com:office:smarttags" w:element="metricconverter">
        <w:smartTagPr>
          <w:attr w:name="ProductID" w:val="6 m"/>
        </w:smartTagPr>
        <w:r w:rsidRPr="00054898">
          <w:rPr>
            <w:rFonts w:ascii="Arial" w:hAnsi="Arial" w:cs="Arial"/>
            <w:sz w:val="20"/>
            <w:szCs w:val="20"/>
          </w:rPr>
          <w:t>6 m</w:t>
        </w:r>
      </w:smartTag>
      <w:r w:rsidRPr="00054898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054898">
        <w:rPr>
          <w:rFonts w:ascii="Arial" w:hAnsi="Arial" w:cs="Arial"/>
          <w:sz w:val="20"/>
          <w:szCs w:val="20"/>
        </w:rPr>
        <w:t xml:space="preserve">  c) 32 m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054898">
        <w:rPr>
          <w:rFonts w:ascii="Arial" w:hAnsi="Arial" w:cs="Arial"/>
          <w:sz w:val="20"/>
          <w:szCs w:val="20"/>
        </w:rPr>
        <w:t xml:space="preserve">     d</w:t>
      </w:r>
      <w:proofErr w:type="gramStart"/>
      <w:r w:rsidRPr="00054898">
        <w:rPr>
          <w:rFonts w:ascii="Arial" w:hAnsi="Arial" w:cs="Arial"/>
          <w:sz w:val="20"/>
          <w:szCs w:val="20"/>
        </w:rPr>
        <w:t>)118</w:t>
      </w:r>
      <w:proofErr w:type="gramEnd"/>
      <w:r w:rsidRPr="00054898">
        <w:rPr>
          <w:rFonts w:ascii="Arial" w:hAnsi="Arial" w:cs="Arial"/>
          <w:sz w:val="20"/>
          <w:szCs w:val="20"/>
        </w:rPr>
        <w:t xml:space="preserve"> m</w:t>
      </w:r>
    </w:p>
    <w:p w:rsidR="00054898" w:rsidRPr="00054898" w:rsidRDefault="00054898" w:rsidP="00054898">
      <w:pPr>
        <w:pStyle w:val="Sinespaciado"/>
        <w:rPr>
          <w:rFonts w:ascii="Arial" w:hAnsi="Arial" w:cs="Arial"/>
          <w:sz w:val="20"/>
          <w:szCs w:val="20"/>
        </w:rPr>
      </w:pPr>
    </w:p>
    <w:p w:rsidR="00054898" w:rsidRPr="00054898" w:rsidRDefault="00054898" w:rsidP="00054898">
      <w:pPr>
        <w:pStyle w:val="Sinespaciad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  <w:r w:rsidRPr="00054898">
        <w:rPr>
          <w:rFonts w:ascii="Arial" w:hAnsi="Arial" w:cs="Arial"/>
          <w:sz w:val="20"/>
          <w:szCs w:val="20"/>
        </w:rPr>
        <w:t>. El intervalo donde la partícula experimenta mayor aceleración es:</w:t>
      </w:r>
    </w:p>
    <w:p w:rsidR="00054898" w:rsidRPr="00054898" w:rsidRDefault="00054898" w:rsidP="00054898">
      <w:pPr>
        <w:pStyle w:val="Sinespaciado"/>
        <w:ind w:firstLine="284"/>
        <w:rPr>
          <w:rFonts w:ascii="Arial" w:hAnsi="Arial" w:cs="Arial"/>
          <w:sz w:val="20"/>
          <w:szCs w:val="20"/>
        </w:rPr>
      </w:pPr>
      <w:r w:rsidRPr="00054898">
        <w:rPr>
          <w:rFonts w:ascii="Arial" w:hAnsi="Arial" w:cs="Arial"/>
          <w:sz w:val="20"/>
          <w:szCs w:val="20"/>
        </w:rPr>
        <w:t xml:space="preserve">a)  </w:t>
      </w:r>
      <w:proofErr w:type="gramStart"/>
      <w:r w:rsidRPr="00054898">
        <w:rPr>
          <w:rFonts w:ascii="Arial" w:hAnsi="Arial" w:cs="Arial"/>
          <w:sz w:val="20"/>
          <w:szCs w:val="20"/>
        </w:rPr>
        <w:t>t</w:t>
      </w:r>
      <w:proofErr w:type="gramEnd"/>
      <w:r w:rsidRPr="00054898">
        <w:rPr>
          <w:rFonts w:ascii="Arial" w:hAnsi="Arial" w:cs="Arial"/>
          <w:sz w:val="20"/>
          <w:szCs w:val="20"/>
        </w:rPr>
        <w:t xml:space="preserve">= 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>
        <w:rPr>
          <w:rFonts w:ascii="Arial" w:hAnsi="Arial" w:cs="Arial"/>
          <w:sz w:val="20"/>
          <w:szCs w:val="20"/>
        </w:rPr>
        <w:t xml:space="preserve">         </w:t>
      </w:r>
      <w:r w:rsidRPr="00054898">
        <w:rPr>
          <w:rFonts w:ascii="Arial" w:hAnsi="Arial" w:cs="Arial"/>
          <w:sz w:val="20"/>
          <w:szCs w:val="20"/>
        </w:rPr>
        <w:t xml:space="preserve">b) t =10seg  y   t = 14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>
        <w:rPr>
          <w:rFonts w:ascii="Arial" w:hAnsi="Arial" w:cs="Arial"/>
          <w:sz w:val="20"/>
          <w:szCs w:val="20"/>
        </w:rPr>
        <w:t xml:space="preserve">           </w:t>
      </w:r>
      <w:r w:rsidRPr="00054898">
        <w:rPr>
          <w:rFonts w:ascii="Arial" w:hAnsi="Arial" w:cs="Arial"/>
          <w:sz w:val="20"/>
          <w:szCs w:val="20"/>
        </w:rPr>
        <w:t xml:space="preserve">c)  t = 4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r w:rsidRPr="00054898">
        <w:rPr>
          <w:rFonts w:ascii="Arial" w:hAnsi="Arial" w:cs="Arial"/>
          <w:sz w:val="20"/>
          <w:szCs w:val="20"/>
        </w:rPr>
        <w:t xml:space="preserve">d) t =8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  <w:r w:rsidRPr="00054898">
        <w:rPr>
          <w:rFonts w:ascii="Arial" w:hAnsi="Arial" w:cs="Arial"/>
          <w:sz w:val="20"/>
          <w:szCs w:val="20"/>
        </w:rPr>
        <w:t xml:space="preserve">  y   t = 10 </w:t>
      </w:r>
      <w:proofErr w:type="spellStart"/>
      <w:r w:rsidRPr="00054898">
        <w:rPr>
          <w:rFonts w:ascii="Arial" w:hAnsi="Arial" w:cs="Arial"/>
          <w:sz w:val="20"/>
          <w:szCs w:val="20"/>
        </w:rPr>
        <w:t>seg</w:t>
      </w:r>
      <w:proofErr w:type="spellEnd"/>
    </w:p>
    <w:p w:rsidR="008B7D7D" w:rsidRDefault="00054898" w:rsidP="00AD24E2">
      <w:pPr>
        <w:tabs>
          <w:tab w:val="left" w:pos="2260"/>
        </w:tabs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107167</wp:posOffset>
            </wp:positionV>
            <wp:extent cx="6977174" cy="2509284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1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Pr="008B7D7D" w:rsidRDefault="008B7D7D" w:rsidP="008B7D7D"/>
    <w:p w:rsidR="008B7D7D" w:rsidRDefault="008B7D7D" w:rsidP="008B7D7D"/>
    <w:p w:rsidR="00C36D58" w:rsidRDefault="00C36D58" w:rsidP="008B7D7D">
      <w:pPr>
        <w:jc w:val="center"/>
      </w:pPr>
    </w:p>
    <w:p w:rsidR="008B7D7D" w:rsidRDefault="008B7D7D" w:rsidP="008B7D7D">
      <w:pPr>
        <w:jc w:val="center"/>
        <w:rPr>
          <w:rFonts w:ascii="Bodoni MT Black" w:hAnsi="Bodoni MT Black"/>
          <w:sz w:val="48"/>
          <w:szCs w:val="48"/>
        </w:rPr>
      </w:pPr>
      <w:r w:rsidRPr="008B7D7D">
        <w:rPr>
          <w:rFonts w:ascii="Bodoni MT Black" w:hAnsi="Bodoni MT Black"/>
          <w:sz w:val="48"/>
          <w:szCs w:val="48"/>
        </w:rPr>
        <w:t>¡BENDICIONES!</w:t>
      </w:r>
    </w:p>
    <w:p w:rsidR="00B93D91" w:rsidRDefault="00B93D91" w:rsidP="008B7D7D">
      <w:pPr>
        <w:jc w:val="center"/>
        <w:rPr>
          <w:rFonts w:ascii="Bodoni MT Black" w:hAnsi="Bodoni MT Black"/>
          <w:sz w:val="48"/>
          <w:szCs w:val="48"/>
        </w:rPr>
      </w:pPr>
    </w:p>
    <w:p w:rsidR="00B93D91" w:rsidRDefault="00B93D91" w:rsidP="008B7D7D">
      <w:pPr>
        <w:jc w:val="center"/>
        <w:rPr>
          <w:rFonts w:ascii="Bodoni MT Black" w:hAnsi="Bodoni MT Black"/>
          <w:sz w:val="48"/>
          <w:szCs w:val="48"/>
        </w:rPr>
      </w:pPr>
    </w:p>
    <w:p w:rsidR="00B93D91" w:rsidRDefault="00B93D91" w:rsidP="008B7D7D">
      <w:pPr>
        <w:jc w:val="center"/>
        <w:rPr>
          <w:rFonts w:ascii="Bodoni MT Black" w:hAnsi="Bodoni MT Black"/>
          <w:sz w:val="48"/>
          <w:szCs w:val="48"/>
        </w:rPr>
      </w:pPr>
    </w:p>
    <w:p w:rsidR="00B93D91" w:rsidRPr="00F31B89" w:rsidRDefault="00B93D91" w:rsidP="00B93D91">
      <w:pPr>
        <w:pStyle w:val="Ttulo1"/>
        <w:jc w:val="center"/>
        <w:rPr>
          <w:bCs w:val="0"/>
        </w:rPr>
      </w:pPr>
      <w:r>
        <w:rPr>
          <w:noProof/>
          <w:sz w:val="18"/>
          <w:szCs w:val="18"/>
          <w:lang w:val="es-CO" w:eastAsia="es-CO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5732780</wp:posOffset>
            </wp:positionH>
            <wp:positionV relativeFrom="paragraph">
              <wp:posOffset>194310</wp:posOffset>
            </wp:positionV>
            <wp:extent cx="374650" cy="435610"/>
            <wp:effectExtent l="0" t="0" r="6350" b="2540"/>
            <wp:wrapNone/>
            <wp:docPr id="2" name="Imagen 13" descr="C:\Users\SECRET~1\AppData\Local\Temp\Rar$DI02.860\im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SECRET~1\AppData\Local\Temp\Rar$DI02.860\img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17E3">
        <w:rPr>
          <w:noProof/>
        </w:rPr>
        <w:pict>
          <v:shape id="_x0000_s1027" type="#_x0000_t75" style="position:absolute;left:0;text-align:left;margin-left:499.55pt;margin-top:-14.75pt;width:30.5pt;height:35.7pt;z-index:251677696;mso-position-horizontal-relative:text;mso-position-vertical-relative:text" wrapcoords="-343 0 -343 21308 21600 21308 21600 0 -343 0">
            <v:imagedata r:id="rId6" o:title=""/>
            <w10:wrap type="tight"/>
          </v:shape>
          <o:OLEObject Type="Embed" ProgID="PBrush" ShapeID="_x0000_s1027" DrawAspect="Content" ObjectID="_1535826650" r:id="rId55"/>
        </w:pict>
      </w:r>
      <w:r>
        <w:rPr>
          <w:b w:val="0"/>
          <w:bCs w:val="0"/>
          <w:noProof/>
          <w:lang w:val="es-CO" w:eastAsia="es-C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-74930</wp:posOffset>
            </wp:positionV>
            <wp:extent cx="648335" cy="704215"/>
            <wp:effectExtent l="0" t="0" r="0" b="635"/>
            <wp:wrapTight wrapText="bothSides">
              <wp:wrapPolygon edited="0">
                <wp:start x="5712" y="0"/>
                <wp:lineTo x="0" y="3506"/>
                <wp:lineTo x="0" y="15192"/>
                <wp:lineTo x="1904" y="18698"/>
                <wp:lineTo x="5077" y="21035"/>
                <wp:lineTo x="5712" y="21035"/>
                <wp:lineTo x="15232" y="21035"/>
                <wp:lineTo x="15867" y="21035"/>
                <wp:lineTo x="19040" y="18698"/>
                <wp:lineTo x="20944" y="15192"/>
                <wp:lineTo x="20944" y="3506"/>
                <wp:lineTo x="15232" y="0"/>
                <wp:lineTo x="5712" y="0"/>
              </wp:wrapPolygon>
            </wp:wrapTight>
            <wp:docPr id="3" name="Imagen 14" descr="C:\Users\user\Desktop\escudo ss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user\Desktop\escudo ss o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5D8">
        <w:t>COLEGIO CRISTIANO LA ESPERANZA</w:t>
      </w:r>
    </w:p>
    <w:p w:rsidR="00B93D91" w:rsidRDefault="00B93D91" w:rsidP="00B93D91">
      <w:pPr>
        <w:jc w:val="center"/>
      </w:pPr>
      <w:r>
        <w:rPr>
          <w:rFonts w:ascii="Monotype Corsiva" w:hAnsi="Monotype Corsiva"/>
          <w:i/>
          <w:sz w:val="28"/>
          <w:szCs w:val="28"/>
        </w:rPr>
        <w:t>Certificados en el Nivel de Acceso según el Modelo E</w:t>
      </w:r>
      <w:r w:rsidRPr="0048627B">
        <w:rPr>
          <w:rFonts w:ascii="Monotype Corsiva" w:hAnsi="Monotype Corsiva"/>
          <w:i/>
          <w:sz w:val="28"/>
          <w:szCs w:val="28"/>
        </w:rPr>
        <w:t>uropeo de Excelencia  EFQM</w:t>
      </w:r>
    </w:p>
    <w:p w:rsidR="00B93D91" w:rsidRDefault="00B93D91" w:rsidP="00B93D91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</w:rPr>
        <w:t>PRUEBA SABER</w:t>
      </w:r>
      <w:r w:rsidRPr="00E72F61">
        <w:rPr>
          <w:rFonts w:ascii="Arial Black" w:hAnsi="Arial Black"/>
        </w:rPr>
        <w:t xml:space="preserve"> DE FÍSICA. GRADO: </w:t>
      </w:r>
      <w:r>
        <w:rPr>
          <w:rFonts w:ascii="Arial Black" w:hAnsi="Arial Black"/>
          <w:u w:val="single"/>
        </w:rPr>
        <w:t>Noveno</w:t>
      </w:r>
    </w:p>
    <w:p w:rsidR="00B93D91" w:rsidRDefault="00B93D91" w:rsidP="00B93D91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</w:rPr>
        <w:t xml:space="preserve">NOMBRE: </w:t>
      </w:r>
      <w:r>
        <w:rPr>
          <w:rFonts w:ascii="Arial Black" w:hAnsi="Arial Black"/>
          <w:u w:val="single"/>
        </w:rPr>
        <w:t xml:space="preserve">_________________________________. </w:t>
      </w:r>
      <w:r>
        <w:rPr>
          <w:rFonts w:ascii="Arial Black" w:hAnsi="Arial Black"/>
        </w:rPr>
        <w:t xml:space="preserve">FECHA: </w:t>
      </w:r>
      <w:r>
        <w:rPr>
          <w:rFonts w:ascii="Arial Black" w:hAnsi="Arial Black"/>
          <w:u w:val="single"/>
        </w:rPr>
        <w:t>____________</w:t>
      </w:r>
    </w:p>
    <w:p w:rsidR="00B93D91" w:rsidRDefault="00B93D91" w:rsidP="00B93D91">
      <w:pPr>
        <w:pStyle w:val="Sinespaciado"/>
      </w:pPr>
      <w:r>
        <w:t>Termodinámica</w:t>
      </w:r>
    </w:p>
    <w:p w:rsidR="00B93D91" w:rsidRDefault="00926A39" w:rsidP="00B93D91">
      <w:pPr>
        <w:pStyle w:val="Sinespaciado"/>
      </w:pPr>
      <w:r>
        <w:rPr>
          <w:noProof/>
          <w:lang w:val="es-CO"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4.65pt;margin-top:1.55pt;width:267.9pt;height:453.75pt;z-index:251682816">
            <v:textbox>
              <w:txbxContent>
                <w:p w:rsidR="00926A39" w:rsidRPr="00F96784" w:rsidRDefault="00926A39" w:rsidP="00926A3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967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RESPONDA LAS PREGUNTAS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6 Y 7 </w:t>
                  </w:r>
                  <w:r w:rsidRPr="00F96784">
                    <w:rPr>
                      <w:rFonts w:ascii="Arial" w:hAnsi="Arial" w:cs="Arial"/>
                      <w:b/>
                      <w:sz w:val="20"/>
                      <w:szCs w:val="20"/>
                    </w:rPr>
                    <w:t>DE ACUERDO CON LA SIGUIENTE INFORMACIÓN</w:t>
                  </w:r>
                </w:p>
                <w:p w:rsidR="00926A39" w:rsidRDefault="00926A39" w:rsidP="00926A39">
                  <w:pPr>
                    <w:contextualSpacing/>
                    <w:jc w:val="both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Dos bloques del  mismo material de masas M y m (M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>&gt;m), tienen temperaturas de 10</w:t>
                  </w:r>
                  <w:r w:rsidRPr="00C30A9E">
                    <w:rPr>
                      <w:rFonts w:ascii="Arial" w:hAnsi="Arial" w:cs="Arial"/>
                      <w:sz w:val="18"/>
                      <w:szCs w:val="20"/>
                      <w:vertAlign w:val="superscript"/>
                    </w:rPr>
                    <w:t>o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>C y 40</w:t>
                  </w:r>
                  <w:r w:rsidRPr="00C30A9E">
                    <w:rPr>
                      <w:rFonts w:ascii="Arial" w:hAnsi="Arial" w:cs="Arial"/>
                      <w:sz w:val="18"/>
                      <w:szCs w:val="20"/>
                      <w:vertAlign w:val="superscript"/>
                    </w:rPr>
                    <w:t>o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C </w:t>
                  </w:r>
                  <w:r w:rsidRPr="00C30A9E">
                    <w:rPr>
                      <w:rFonts w:ascii="Arial" w:hAnsi="Arial" w:cs="Arial"/>
                      <w:sz w:val="20"/>
                      <w:szCs w:val="20"/>
                    </w:rPr>
                    <w:t>respectivamente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 Al ponerse en contacto térmico y aislado del exterior, se encuentra que después de un tiempo los dos bloques tienen una temperatura de 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>20</w:t>
                  </w:r>
                  <w:r w:rsidRPr="00C30A9E">
                    <w:rPr>
                      <w:rFonts w:ascii="Arial" w:hAnsi="Arial" w:cs="Arial"/>
                      <w:sz w:val="18"/>
                      <w:szCs w:val="20"/>
                      <w:vertAlign w:val="superscript"/>
                    </w:rPr>
                    <w:t>o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>C.</w:t>
                  </w:r>
                </w:p>
                <w:p w:rsidR="00926A39" w:rsidRDefault="00926A39" w:rsidP="00926A39">
                  <w:pPr>
                    <w:contextualSpacing/>
                    <w:jc w:val="both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6. </w:t>
                  </w:r>
                  <w:r w:rsidRPr="00C01E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 gráfica de temperatura como función  del tiempo que representa esquemáticamente este proceso es</w:t>
                  </w: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7. De acuerdo con esta información se puede concluir que mientras están en contacto térmico el bloque que cede el calor es el de la masa</w:t>
                  </w:r>
                </w:p>
                <w:p w:rsidR="00926A39" w:rsidRDefault="00926A39" w:rsidP="00926A39">
                  <w:pPr>
                    <w:ind w:left="567" w:hanging="283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M porque su temperatura aumenta durante el proceso.</w:t>
                  </w:r>
                </w:p>
                <w:p w:rsidR="00926A39" w:rsidRDefault="00926A39" w:rsidP="00926A39">
                  <w:pPr>
                    <w:tabs>
                      <w:tab w:val="left" w:pos="851"/>
                    </w:tabs>
                    <w:ind w:left="567" w:hanging="283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m porque su temperatura disminuye durante el proceso.</w:t>
                  </w:r>
                </w:p>
                <w:p w:rsidR="00926A39" w:rsidRDefault="00926A39" w:rsidP="00926A39">
                  <w:pPr>
                    <w:tabs>
                      <w:tab w:val="left" w:pos="567"/>
                    </w:tabs>
                    <w:ind w:left="284" w:hanging="284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C.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M porque es el bloque más pesado.</w:t>
                  </w:r>
                </w:p>
                <w:p w:rsidR="00926A39" w:rsidRDefault="00926A39" w:rsidP="00926A39">
                  <w:pPr>
                    <w:tabs>
                      <w:tab w:val="left" w:pos="567"/>
                    </w:tabs>
                    <w:ind w:left="284" w:hanging="284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D.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m porque es el bloque más denso.</w:t>
                  </w: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 w:rsidP="00926A39">
                  <w:pPr>
                    <w:ind w:left="284" w:hanging="284"/>
                    <w:contextualSpacing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6A39" w:rsidRDefault="00926A39"/>
              </w:txbxContent>
            </v:textbox>
          </v:shape>
        </w:pict>
      </w:r>
      <w:r>
        <w:rPr>
          <w:noProof/>
          <w:lang w:val="es-CO" w:eastAsia="es-C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3825506</wp:posOffset>
            </wp:positionH>
            <wp:positionV relativeFrom="paragraph">
              <wp:posOffset>1572009</wp:posOffset>
            </wp:positionV>
            <wp:extent cx="3106922" cy="2530549"/>
            <wp:effectExtent l="19050" t="0" r="0" b="0"/>
            <wp:wrapNone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16A">
        <w:rPr>
          <w:noProof/>
          <w:lang w:val="es-CO" w:eastAsia="es-CO"/>
        </w:rPr>
        <w:drawing>
          <wp:inline distT="0" distB="0" distL="0" distR="0">
            <wp:extent cx="3470644" cy="4525645"/>
            <wp:effectExtent l="19050" t="19050" r="15506" b="27305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74" cy="4525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6A" w:rsidRDefault="00DC516A" w:rsidP="00DC516A">
      <w:pPr>
        <w:pStyle w:val="Sinespaciado"/>
      </w:pPr>
      <w:r>
        <w:rPr>
          <w:noProof/>
          <w:lang w:val="es-CO"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40315</wp:posOffset>
            </wp:positionH>
            <wp:positionV relativeFrom="paragraph">
              <wp:posOffset>17440</wp:posOffset>
            </wp:positionV>
            <wp:extent cx="3453189" cy="3113040"/>
            <wp:effectExtent l="19050" t="19050" r="13911" b="1116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07" cy="3112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926A39" w:rsidP="00DC516A"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3623487</wp:posOffset>
            </wp:positionH>
            <wp:positionV relativeFrom="paragraph">
              <wp:posOffset>2732</wp:posOffset>
            </wp:positionV>
            <wp:extent cx="3379234" cy="3700750"/>
            <wp:effectExtent l="38100" t="19050" r="11666" b="14000"/>
            <wp:wrapNone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6" cy="3706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16A" w:rsidRPr="00DC516A" w:rsidRDefault="00DC516A" w:rsidP="00DC516A"/>
    <w:p w:rsidR="00DC516A" w:rsidRPr="00DC516A" w:rsidRDefault="00926A39" w:rsidP="00926A39">
      <w:pPr>
        <w:tabs>
          <w:tab w:val="left" w:pos="6296"/>
        </w:tabs>
      </w:pPr>
      <w:r>
        <w:tab/>
      </w:r>
    </w:p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DC516A" w:rsidP="00DC516A"/>
    <w:p w:rsidR="00DC516A" w:rsidRPr="00DC516A" w:rsidRDefault="00926A39" w:rsidP="00926A39">
      <w:pPr>
        <w:tabs>
          <w:tab w:val="left" w:pos="8657"/>
        </w:tabs>
      </w:pPr>
      <w:r>
        <w:tab/>
      </w:r>
    </w:p>
    <w:p w:rsidR="00DC516A" w:rsidRPr="00DC516A" w:rsidRDefault="00DC516A" w:rsidP="00DC516A"/>
    <w:p w:rsidR="00DC516A" w:rsidRDefault="00DC516A" w:rsidP="00DC516A"/>
    <w:p w:rsidR="00DC516A" w:rsidRDefault="00DC516A" w:rsidP="00DC516A">
      <w:r>
        <w:rPr>
          <w:noProof/>
          <w:lang w:val="es-CO"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40315</wp:posOffset>
            </wp:positionH>
            <wp:positionV relativeFrom="paragraph">
              <wp:posOffset>9998</wp:posOffset>
            </wp:positionV>
            <wp:extent cx="3452126" cy="1767219"/>
            <wp:effectExtent l="19050" t="19050" r="14974" b="23481"/>
            <wp:wrapNone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06" cy="17681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53" w:rsidRDefault="00B36853" w:rsidP="00DC516A">
      <w:pPr>
        <w:ind w:firstLine="708"/>
      </w:pPr>
    </w:p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Pr="00B36853" w:rsidRDefault="00B36853" w:rsidP="00B36853"/>
    <w:p w:rsidR="00B36853" w:rsidRDefault="00B36853" w:rsidP="00B36853"/>
    <w:p w:rsidR="00B93D91" w:rsidRDefault="00B36853" w:rsidP="00B36853">
      <w:pPr>
        <w:tabs>
          <w:tab w:val="left" w:pos="6195"/>
        </w:tabs>
      </w:pPr>
      <w:r>
        <w:tab/>
      </w: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</w:p>
    <w:p w:rsidR="00B36853" w:rsidRDefault="00B36853" w:rsidP="00B36853">
      <w:pPr>
        <w:tabs>
          <w:tab w:val="left" w:pos="6195"/>
        </w:tabs>
      </w:pPr>
      <w:r>
        <w:lastRenderedPageBreak/>
        <w:t>Fenómenos ondulatorios</w:t>
      </w:r>
    </w:p>
    <w:p w:rsidR="00B54DBE" w:rsidRPr="0029537B" w:rsidRDefault="00B54DBE" w:rsidP="00B54DBE">
      <w:pPr>
        <w:pStyle w:val="Sinespaciado"/>
        <w:numPr>
          <w:ilvl w:val="0"/>
          <w:numId w:val="12"/>
        </w:numPr>
        <w:tabs>
          <w:tab w:val="left" w:pos="426"/>
        </w:tabs>
        <w:ind w:left="284" w:hanging="284"/>
        <w:jc w:val="both"/>
        <w:rPr>
          <w:rFonts w:ascii="Arial" w:hAnsi="Arial" w:cs="Arial"/>
          <w:lang w:val="es-CO"/>
        </w:rPr>
      </w:pPr>
      <w:r w:rsidRPr="0029537B">
        <w:rPr>
          <w:rFonts w:ascii="Arial" w:hAnsi="Arial" w:cs="Arial"/>
        </w:rPr>
        <w:t>Un cuerpo que se mueve con movimiento armónic</w:t>
      </w:r>
      <w:r>
        <w:rPr>
          <w:rFonts w:ascii="Arial" w:hAnsi="Arial" w:cs="Arial"/>
        </w:rPr>
        <w:t>o simple, tiene máxima aceleración</w:t>
      </w:r>
      <w:r w:rsidRPr="0029537B">
        <w:rPr>
          <w:rFonts w:ascii="Arial" w:hAnsi="Arial" w:cs="Arial"/>
        </w:rPr>
        <w:t xml:space="preserve"> en:</w:t>
      </w:r>
    </w:p>
    <w:p w:rsidR="00B54DBE" w:rsidRPr="0029537B" w:rsidRDefault="00B54DBE" w:rsidP="00B54DBE">
      <w:pPr>
        <w:pStyle w:val="Sinespaciado"/>
        <w:tabs>
          <w:tab w:val="left" w:pos="426"/>
        </w:tabs>
        <w:ind w:left="284" w:firstLine="142"/>
        <w:jc w:val="both"/>
        <w:rPr>
          <w:rFonts w:ascii="Arial" w:hAnsi="Arial" w:cs="Arial"/>
          <w:lang w:val="es-CO"/>
        </w:rPr>
      </w:pPr>
      <w:r w:rsidRPr="0029537B">
        <w:rPr>
          <w:rFonts w:ascii="Arial" w:hAnsi="Arial" w:cs="Arial"/>
        </w:rPr>
        <w:t>a) Máxima elon</w:t>
      </w:r>
      <w:r>
        <w:rPr>
          <w:rFonts w:ascii="Arial" w:hAnsi="Arial" w:cs="Arial"/>
        </w:rPr>
        <w:t>gación                                               b) Mínima elongación</w:t>
      </w:r>
    </w:p>
    <w:p w:rsidR="00B54DBE" w:rsidRPr="0029537B" w:rsidRDefault="00B54DBE" w:rsidP="00B54DBE">
      <w:pPr>
        <w:pStyle w:val="Sinespaciado"/>
        <w:tabs>
          <w:tab w:val="left" w:pos="426"/>
        </w:tabs>
        <w:ind w:left="284" w:firstLine="142"/>
        <w:jc w:val="both"/>
        <w:rPr>
          <w:rFonts w:ascii="Arial" w:hAnsi="Arial" w:cs="Arial"/>
          <w:lang w:val="es-CO"/>
        </w:rPr>
      </w:pPr>
      <w:r w:rsidRPr="0029537B">
        <w:rPr>
          <w:rFonts w:ascii="Arial" w:hAnsi="Arial" w:cs="Arial"/>
        </w:rPr>
        <w:t xml:space="preserve">c) Posición de equilibrio           </w:t>
      </w:r>
      <w:r>
        <w:rPr>
          <w:rFonts w:ascii="Arial" w:hAnsi="Arial" w:cs="Arial"/>
        </w:rPr>
        <w:t xml:space="preserve">                                </w:t>
      </w:r>
      <w:r w:rsidRPr="0029537B">
        <w:rPr>
          <w:rFonts w:ascii="Arial" w:hAnsi="Arial" w:cs="Arial"/>
        </w:rPr>
        <w:t xml:space="preserve"> d) La mitad de </w:t>
      </w:r>
      <w:r>
        <w:rPr>
          <w:rFonts w:ascii="Arial" w:hAnsi="Arial" w:cs="Arial"/>
        </w:rPr>
        <w:t>A</w:t>
      </w:r>
    </w:p>
    <w:p w:rsidR="00B54DBE" w:rsidRDefault="00B54DBE" w:rsidP="00B54DBE">
      <w:pPr>
        <w:pStyle w:val="Sinespaciado"/>
        <w:numPr>
          <w:ilvl w:val="0"/>
          <w:numId w:val="12"/>
        </w:numPr>
        <w:tabs>
          <w:tab w:val="left" w:pos="426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Si en la tierra el periodo de un péndulo es 2π, entonces se puede inferir que la longitud de la cuerda es:</w:t>
      </w:r>
    </w:p>
    <w:p w:rsidR="00B54DBE" w:rsidRDefault="00B54DBE" w:rsidP="00B54DBE">
      <w:pPr>
        <w:pStyle w:val="Sinespaciado"/>
        <w:tabs>
          <w:tab w:val="left" w:pos="426"/>
        </w:tabs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a) 1 m                             b) 10 m                            c) 100 m                             d) 1000</w:t>
      </w:r>
    </w:p>
    <w:p w:rsidR="00E7230E" w:rsidRDefault="00E7230E" w:rsidP="00B54DBE">
      <w:pPr>
        <w:pStyle w:val="Sinespaciado"/>
        <w:tabs>
          <w:tab w:val="left" w:pos="426"/>
        </w:tabs>
        <w:jc w:val="both"/>
        <w:rPr>
          <w:rFonts w:ascii="Arial" w:hAnsi="Arial" w:cs="Arial"/>
        </w:rPr>
      </w:pPr>
    </w:p>
    <w:p w:rsidR="00B54DBE" w:rsidRDefault="00E7230E" w:rsidP="00B54DBE">
      <w:pPr>
        <w:pStyle w:val="Sinespaciado"/>
        <w:tabs>
          <w:tab w:val="left" w:pos="42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265814</wp:posOffset>
            </wp:positionH>
            <wp:positionV relativeFrom="paragraph">
              <wp:posOffset>33315</wp:posOffset>
            </wp:positionV>
            <wp:extent cx="6655981" cy="1955851"/>
            <wp:effectExtent l="1905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07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12)</w:t>
      </w: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  <w:r>
        <w:rPr>
          <w:noProof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263599</wp:posOffset>
            </wp:positionH>
            <wp:positionV relativeFrom="paragraph">
              <wp:posOffset>136274</wp:posOffset>
            </wp:positionV>
            <wp:extent cx="6615666" cy="1903227"/>
            <wp:effectExtent l="19050" t="0" r="0" b="0"/>
            <wp:wrapNone/>
            <wp:docPr id="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19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853" w:rsidRDefault="00E7230E" w:rsidP="00B36853">
      <w:pPr>
        <w:tabs>
          <w:tab w:val="left" w:pos="6195"/>
        </w:tabs>
      </w:pPr>
      <w:r>
        <w:t>13)</w:t>
      </w: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</w:p>
    <w:p w:rsidR="00E7230E" w:rsidRDefault="00E7230E" w:rsidP="00B36853">
      <w:pPr>
        <w:tabs>
          <w:tab w:val="left" w:pos="6195"/>
        </w:tabs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263599</wp:posOffset>
            </wp:positionH>
            <wp:positionV relativeFrom="paragraph">
              <wp:posOffset>11444</wp:posOffset>
            </wp:positionV>
            <wp:extent cx="6615666" cy="1648047"/>
            <wp:effectExtent l="19050" t="0" r="0" b="0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14)</w:t>
      </w:r>
    </w:p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Pr="00E7230E" w:rsidRDefault="00E7230E" w:rsidP="00E7230E"/>
    <w:p w:rsidR="00E7230E" w:rsidRDefault="00E7230E" w:rsidP="00E7230E"/>
    <w:p w:rsidR="00E7230E" w:rsidRDefault="00E7230E" w:rsidP="00E7230E">
      <w:pPr>
        <w:ind w:left="284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15) </w:t>
      </w:r>
      <w:r w:rsidRPr="00930284">
        <w:rPr>
          <w:sz w:val="22"/>
          <w:szCs w:val="22"/>
        </w:rPr>
        <w:t>Cuando sumergimos parcialmente un lápiz en un vaso transparente con agua se observa que este se dobla o de</w:t>
      </w:r>
      <w:r>
        <w:rPr>
          <w:sz w:val="22"/>
          <w:szCs w:val="22"/>
        </w:rPr>
        <w:t>svía    ligeramente</w:t>
      </w:r>
      <w:r w:rsidRPr="00930284">
        <w:rPr>
          <w:sz w:val="22"/>
          <w:szCs w:val="22"/>
        </w:rPr>
        <w:t>. El fenómeno que explica esta situación es:</w:t>
      </w:r>
    </w:p>
    <w:p w:rsidR="00E7230E" w:rsidRDefault="00E7230E" w:rsidP="00E7230E">
      <w:p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a) Reflexión                                </w:t>
      </w:r>
      <w:r w:rsidRPr="00930284">
        <w:rPr>
          <w:sz w:val="22"/>
          <w:szCs w:val="22"/>
        </w:rPr>
        <w:t xml:space="preserve"> b) Refracción     </w:t>
      </w:r>
      <w:r>
        <w:rPr>
          <w:sz w:val="22"/>
          <w:szCs w:val="22"/>
        </w:rPr>
        <w:t xml:space="preserve">                       c) Difracción                           </w:t>
      </w:r>
      <w:r w:rsidRPr="00930284">
        <w:rPr>
          <w:sz w:val="22"/>
          <w:szCs w:val="22"/>
        </w:rPr>
        <w:t xml:space="preserve"> d) Interferencia</w:t>
      </w:r>
    </w:p>
    <w:p w:rsidR="00E7230E" w:rsidRDefault="00E7230E" w:rsidP="00E7230E">
      <w:pPr>
        <w:ind w:left="284" w:hanging="284"/>
        <w:jc w:val="both"/>
        <w:rPr>
          <w:sz w:val="22"/>
          <w:szCs w:val="22"/>
        </w:rPr>
      </w:pPr>
    </w:p>
    <w:p w:rsidR="00E7230E" w:rsidRPr="00930284" w:rsidRDefault="00E7230E" w:rsidP="00E7230E">
      <w:pPr>
        <w:ind w:left="284" w:hanging="426"/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Pr="00930284">
        <w:rPr>
          <w:sz w:val="22"/>
          <w:szCs w:val="22"/>
        </w:rPr>
        <w:t>) Cuando una persona habla por un micrófono al frente de un parlante de sonido se produce un ruido molesto. El fenómeno que explica este hecho es:</w:t>
      </w:r>
    </w:p>
    <w:p w:rsidR="00E7230E" w:rsidRDefault="00E7230E" w:rsidP="00E7230E">
      <w:pPr>
        <w:ind w:left="284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930284">
        <w:rPr>
          <w:sz w:val="22"/>
          <w:szCs w:val="22"/>
        </w:rPr>
        <w:t xml:space="preserve"> a) Reflexión                        </w:t>
      </w:r>
      <w:r>
        <w:rPr>
          <w:sz w:val="22"/>
          <w:szCs w:val="22"/>
        </w:rPr>
        <w:t xml:space="preserve">     </w:t>
      </w:r>
      <w:r w:rsidRPr="00930284">
        <w:rPr>
          <w:sz w:val="22"/>
          <w:szCs w:val="22"/>
        </w:rPr>
        <w:t xml:space="preserve">     b) Refracción</w:t>
      </w:r>
      <w:r>
        <w:rPr>
          <w:sz w:val="22"/>
          <w:szCs w:val="22"/>
        </w:rPr>
        <w:t xml:space="preserve">                           </w:t>
      </w:r>
      <w:r w:rsidRPr="00930284">
        <w:rPr>
          <w:sz w:val="22"/>
          <w:szCs w:val="22"/>
        </w:rPr>
        <w:t xml:space="preserve">c) Difracción                           </w:t>
      </w:r>
      <w:r>
        <w:rPr>
          <w:sz w:val="22"/>
          <w:szCs w:val="22"/>
        </w:rPr>
        <w:t xml:space="preserve">  </w:t>
      </w:r>
      <w:r w:rsidRPr="00930284">
        <w:rPr>
          <w:sz w:val="22"/>
          <w:szCs w:val="22"/>
        </w:rPr>
        <w:t>d) Interferencia</w:t>
      </w:r>
    </w:p>
    <w:p w:rsidR="00E7230E" w:rsidRDefault="00E7230E" w:rsidP="00E7230E">
      <w:pPr>
        <w:ind w:left="284" w:hanging="426"/>
        <w:jc w:val="both"/>
        <w:rPr>
          <w:sz w:val="22"/>
          <w:szCs w:val="22"/>
        </w:rPr>
      </w:pPr>
    </w:p>
    <w:p w:rsidR="00E7230E" w:rsidRPr="00E842FE" w:rsidRDefault="00E7230E" w:rsidP="00E7230E">
      <w:pPr>
        <w:ind w:left="142" w:hanging="284"/>
        <w:jc w:val="both"/>
        <w:rPr>
          <w:sz w:val="22"/>
          <w:szCs w:val="22"/>
        </w:rPr>
      </w:pPr>
      <w:r>
        <w:rPr>
          <w:sz w:val="22"/>
          <w:szCs w:val="22"/>
        </w:rPr>
        <w:t>17)</w:t>
      </w:r>
      <w:r w:rsidRPr="00E842FE">
        <w:rPr>
          <w:sz w:val="22"/>
          <w:szCs w:val="22"/>
        </w:rPr>
        <w:t xml:space="preserve"> El cambio de curvatura que se produce cuando esta pasa a través de un orificio, recibe el nombre de:</w:t>
      </w:r>
    </w:p>
    <w:p w:rsidR="00E7230E" w:rsidRDefault="00E7230E" w:rsidP="00E7230E">
      <w:pPr>
        <w:jc w:val="both"/>
        <w:rPr>
          <w:sz w:val="22"/>
          <w:szCs w:val="22"/>
        </w:rPr>
      </w:pPr>
      <w:r w:rsidRPr="00E842F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w:r w:rsidRPr="00E842FE">
        <w:rPr>
          <w:sz w:val="22"/>
          <w:szCs w:val="22"/>
        </w:rPr>
        <w:t xml:space="preserve">a) Reflexión                      </w:t>
      </w:r>
      <w:r>
        <w:rPr>
          <w:sz w:val="22"/>
          <w:szCs w:val="22"/>
        </w:rPr>
        <w:t xml:space="preserve">         </w:t>
      </w:r>
      <w:r w:rsidRPr="00E842FE">
        <w:rPr>
          <w:sz w:val="22"/>
          <w:szCs w:val="22"/>
        </w:rPr>
        <w:t xml:space="preserve">   b) Refracción</w:t>
      </w:r>
      <w:r>
        <w:rPr>
          <w:sz w:val="22"/>
          <w:szCs w:val="22"/>
        </w:rPr>
        <w:t xml:space="preserve">                            </w:t>
      </w:r>
      <w:r w:rsidRPr="00E842FE">
        <w:rPr>
          <w:sz w:val="22"/>
          <w:szCs w:val="22"/>
        </w:rPr>
        <w:t xml:space="preserve">c) Difracción                       </w:t>
      </w:r>
      <w:r>
        <w:rPr>
          <w:sz w:val="22"/>
          <w:szCs w:val="22"/>
        </w:rPr>
        <w:t xml:space="preserve">    </w:t>
      </w:r>
      <w:r w:rsidRPr="00E842FE">
        <w:rPr>
          <w:sz w:val="22"/>
          <w:szCs w:val="22"/>
        </w:rPr>
        <w:t xml:space="preserve"> d) Interferencia</w:t>
      </w:r>
    </w:p>
    <w:p w:rsidR="00E7230E" w:rsidRPr="00E842FE" w:rsidRDefault="00E7230E" w:rsidP="00E7230E">
      <w:pPr>
        <w:jc w:val="both"/>
        <w:rPr>
          <w:sz w:val="22"/>
          <w:szCs w:val="22"/>
        </w:rPr>
      </w:pPr>
    </w:p>
    <w:p w:rsidR="00E7230E" w:rsidRPr="00E842FE" w:rsidRDefault="00E7230E" w:rsidP="00E7230E">
      <w:pPr>
        <w:ind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18) </w:t>
      </w:r>
      <w:r w:rsidRPr="00E842FE">
        <w:rPr>
          <w:sz w:val="22"/>
          <w:szCs w:val="22"/>
        </w:rPr>
        <w:t xml:space="preserve"> El fenómeno de refracción se produce cuando:</w:t>
      </w:r>
    </w:p>
    <w:p w:rsidR="00E7230E" w:rsidRPr="00E842FE" w:rsidRDefault="00E7230E" w:rsidP="00E7230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E842FE">
        <w:rPr>
          <w:sz w:val="22"/>
          <w:szCs w:val="22"/>
        </w:rPr>
        <w:t>a) La onda choca contra un obstáculo</w:t>
      </w:r>
      <w:r>
        <w:rPr>
          <w:sz w:val="22"/>
          <w:szCs w:val="22"/>
        </w:rPr>
        <w:t xml:space="preserve">                                                </w:t>
      </w:r>
      <w:r w:rsidRPr="00E842FE">
        <w:rPr>
          <w:sz w:val="22"/>
          <w:szCs w:val="22"/>
        </w:rPr>
        <w:t xml:space="preserve"> b) La onda pasa a través de un orificio</w:t>
      </w:r>
    </w:p>
    <w:p w:rsidR="00E7230E" w:rsidRDefault="00E7230E" w:rsidP="00E7230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E842FE">
        <w:rPr>
          <w:sz w:val="22"/>
          <w:szCs w:val="22"/>
        </w:rPr>
        <w:t>c) La onda cambia de medio</w:t>
      </w:r>
      <w:r>
        <w:rPr>
          <w:sz w:val="22"/>
          <w:szCs w:val="22"/>
        </w:rPr>
        <w:t xml:space="preserve">                                                               </w:t>
      </w:r>
      <w:r w:rsidRPr="00E842FE">
        <w:rPr>
          <w:sz w:val="22"/>
          <w:szCs w:val="22"/>
        </w:rPr>
        <w:t>d) Las ondas coinciden en fase</w:t>
      </w:r>
    </w:p>
    <w:p w:rsidR="00E7230E" w:rsidRDefault="00E7230E" w:rsidP="00E7230E">
      <w:pPr>
        <w:jc w:val="both"/>
        <w:rPr>
          <w:sz w:val="22"/>
          <w:szCs w:val="22"/>
        </w:rPr>
      </w:pPr>
    </w:p>
    <w:p w:rsidR="00E7230E" w:rsidRPr="00E842FE" w:rsidRDefault="00E7230E" w:rsidP="00E7230E">
      <w:pPr>
        <w:ind w:left="142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19) </w:t>
      </w:r>
      <w:r w:rsidRPr="00E842FE">
        <w:rPr>
          <w:sz w:val="22"/>
          <w:szCs w:val="22"/>
        </w:rPr>
        <w:t xml:space="preserve">Durante una tempestad, se escucha un trueno  3 </w:t>
      </w:r>
      <w:proofErr w:type="spellStart"/>
      <w:r w:rsidRPr="00E842FE">
        <w:rPr>
          <w:sz w:val="22"/>
          <w:szCs w:val="22"/>
        </w:rPr>
        <w:t>seg</w:t>
      </w:r>
      <w:proofErr w:type="spellEnd"/>
      <w:r w:rsidRPr="00E842FE">
        <w:rPr>
          <w:sz w:val="22"/>
          <w:szCs w:val="22"/>
        </w:rPr>
        <w:t xml:space="preserve"> después de haber percibido el relámpago. El rayo cayó a una distancia de: (T = 15º)</w:t>
      </w:r>
    </w:p>
    <w:p w:rsidR="00E7230E" w:rsidRDefault="00E7230E" w:rsidP="00E7230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E842FE">
        <w:rPr>
          <w:sz w:val="22"/>
          <w:szCs w:val="22"/>
        </w:rPr>
        <w:t xml:space="preserve">a) </w:t>
      </w:r>
      <w:smartTag w:uri="urn:schemas-microsoft-com:office:smarttags" w:element="metricconverter">
        <w:smartTagPr>
          <w:attr w:name="ProductID" w:val="993 m"/>
        </w:smartTagPr>
        <w:r w:rsidRPr="00E842FE">
          <w:rPr>
            <w:sz w:val="22"/>
            <w:szCs w:val="22"/>
          </w:rPr>
          <w:t>993 m</w:t>
        </w:r>
        <w:r>
          <w:rPr>
            <w:sz w:val="22"/>
            <w:szCs w:val="22"/>
          </w:rPr>
          <w:t xml:space="preserve">                                             </w:t>
        </w:r>
      </w:smartTag>
      <w:r w:rsidRPr="00E842FE">
        <w:rPr>
          <w:sz w:val="22"/>
          <w:szCs w:val="22"/>
        </w:rPr>
        <w:t xml:space="preserve"> b) </w:t>
      </w:r>
      <w:smartTag w:uri="urn:schemas-microsoft-com:office:smarttags" w:element="metricconverter">
        <w:smartTagPr>
          <w:attr w:name="ProductID" w:val="1020 m"/>
        </w:smartTagPr>
        <w:r w:rsidRPr="00E842FE">
          <w:rPr>
            <w:sz w:val="22"/>
            <w:szCs w:val="22"/>
          </w:rPr>
          <w:t>1020 m</w:t>
        </w:r>
      </w:smartTag>
      <w:r w:rsidRPr="00E842F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 w:rsidRPr="00E842FE">
        <w:rPr>
          <w:sz w:val="22"/>
          <w:szCs w:val="22"/>
        </w:rPr>
        <w:t xml:space="preserve">c) </w:t>
      </w:r>
      <w:smartTag w:uri="urn:schemas-microsoft-com:office:smarttags" w:element="metricconverter">
        <w:smartTagPr>
          <w:attr w:name="ProductID" w:val="680 m"/>
        </w:smartTagPr>
        <w:r w:rsidRPr="00E842FE">
          <w:rPr>
            <w:sz w:val="22"/>
            <w:szCs w:val="22"/>
          </w:rPr>
          <w:t>680 m</w:t>
        </w:r>
      </w:smartTag>
      <w:r w:rsidRPr="00E842F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</w:t>
      </w:r>
      <w:r w:rsidRPr="00E842FE">
        <w:rPr>
          <w:sz w:val="22"/>
          <w:szCs w:val="22"/>
        </w:rPr>
        <w:t>d) 1 Km</w:t>
      </w:r>
    </w:p>
    <w:p w:rsidR="00E7230E" w:rsidRPr="00E7230E" w:rsidRDefault="00E7230E" w:rsidP="00E7230E">
      <w:pPr>
        <w:pStyle w:val="Sinespaciado"/>
        <w:numPr>
          <w:ilvl w:val="2"/>
          <w:numId w:val="13"/>
        </w:numPr>
        <w:tabs>
          <w:tab w:val="left" w:pos="142"/>
        </w:tabs>
        <w:ind w:left="142" w:hanging="426"/>
        <w:jc w:val="both"/>
        <w:rPr>
          <w:sz w:val="22"/>
          <w:szCs w:val="22"/>
        </w:rPr>
      </w:pPr>
      <w:r w:rsidRPr="00E7230E">
        <w:rPr>
          <w:sz w:val="22"/>
          <w:szCs w:val="22"/>
        </w:rPr>
        <w:t>Un murciélago puede detectar pequeños objetos, un insecto por ejemplo, cuyo tamaño es aproximadamente igual a una longitud de onda del sonido que emite el murciélago. Sí los murciélagos emiten un chirrido a una frecuencia de 60000 Hz y la rapidez del sonido en el aire es de 340 m/s, el insecto más pequeño, que puede detectar un murciélago es</w:t>
      </w:r>
    </w:p>
    <w:p w:rsidR="00E7230E" w:rsidRDefault="00E7230E" w:rsidP="00E7230E">
      <w:pPr>
        <w:pStyle w:val="Sinespaciado"/>
        <w:tabs>
          <w:tab w:val="left" w:pos="142"/>
        </w:tabs>
        <w:ind w:left="142" w:hanging="426"/>
        <w:jc w:val="both"/>
        <w:rPr>
          <w:sz w:val="22"/>
          <w:szCs w:val="22"/>
        </w:rPr>
      </w:pPr>
      <w:r w:rsidRPr="00E7230E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E7230E">
        <w:rPr>
          <w:sz w:val="22"/>
          <w:szCs w:val="22"/>
        </w:rPr>
        <w:t xml:space="preserve">a) 0,005 m                                  </w:t>
      </w:r>
      <w:r>
        <w:rPr>
          <w:sz w:val="22"/>
          <w:szCs w:val="22"/>
        </w:rPr>
        <w:t xml:space="preserve">          </w:t>
      </w:r>
      <w:r w:rsidRPr="00E7230E">
        <w:rPr>
          <w:sz w:val="22"/>
          <w:szCs w:val="22"/>
        </w:rPr>
        <w:t xml:space="preserve"> b) 0,05 m                      </w:t>
      </w:r>
      <w:r>
        <w:rPr>
          <w:sz w:val="22"/>
          <w:szCs w:val="22"/>
        </w:rPr>
        <w:t xml:space="preserve">     </w:t>
      </w:r>
      <w:r w:rsidRPr="00E7230E">
        <w:rPr>
          <w:sz w:val="22"/>
          <w:szCs w:val="22"/>
        </w:rPr>
        <w:t xml:space="preserve">   c) 0,5 m                        </w:t>
      </w:r>
      <w:r>
        <w:rPr>
          <w:sz w:val="22"/>
          <w:szCs w:val="22"/>
        </w:rPr>
        <w:t xml:space="preserve">         </w:t>
      </w:r>
      <w:r w:rsidRPr="00E7230E">
        <w:rPr>
          <w:sz w:val="22"/>
          <w:szCs w:val="22"/>
        </w:rPr>
        <w:t xml:space="preserve"> d) 0,0005m</w:t>
      </w:r>
    </w:p>
    <w:p w:rsidR="00E7230E" w:rsidRPr="006019D7" w:rsidRDefault="006019D7" w:rsidP="00E7230E">
      <w:pPr>
        <w:pStyle w:val="Sinespaciado"/>
        <w:tabs>
          <w:tab w:val="left" w:pos="142"/>
        </w:tabs>
        <w:ind w:left="142" w:hanging="426"/>
        <w:jc w:val="center"/>
        <w:rPr>
          <w:rFonts w:ascii="Bodoni MT Black" w:hAnsi="Bodoni MT Black"/>
          <w:sz w:val="48"/>
          <w:szCs w:val="48"/>
        </w:rPr>
      </w:pPr>
      <w:r w:rsidRPr="006019D7">
        <w:rPr>
          <w:rFonts w:ascii="Bodoni MT Black" w:hAnsi="Bodoni MT Black"/>
          <w:sz w:val="48"/>
          <w:szCs w:val="48"/>
        </w:rPr>
        <w:t>¡Bendiciones!</w:t>
      </w:r>
    </w:p>
    <w:p w:rsidR="00E7230E" w:rsidRPr="006019D7" w:rsidRDefault="00E7230E" w:rsidP="00E7230E">
      <w:pPr>
        <w:jc w:val="both"/>
        <w:rPr>
          <w:rFonts w:ascii="Bodoni MT Black" w:hAnsi="Bodoni MT Black"/>
          <w:sz w:val="48"/>
          <w:szCs w:val="48"/>
        </w:rPr>
      </w:pPr>
    </w:p>
    <w:p w:rsidR="00E7230E" w:rsidRDefault="00E7230E" w:rsidP="00E7230E">
      <w:pPr>
        <w:jc w:val="both"/>
        <w:rPr>
          <w:sz w:val="22"/>
          <w:szCs w:val="22"/>
        </w:rPr>
      </w:pPr>
    </w:p>
    <w:p w:rsidR="00E7230E" w:rsidRPr="00E7230E" w:rsidRDefault="00E7230E" w:rsidP="00E7230E">
      <w:pPr>
        <w:ind w:left="284" w:hanging="426"/>
        <w:jc w:val="both"/>
        <w:rPr>
          <w:sz w:val="22"/>
          <w:szCs w:val="22"/>
        </w:rPr>
      </w:pPr>
    </w:p>
    <w:sectPr w:rsidR="00E7230E" w:rsidRPr="00E7230E" w:rsidSect="008A25D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BFC"/>
    <w:multiLevelType w:val="hybridMultilevel"/>
    <w:tmpl w:val="C85AC3A6"/>
    <w:lvl w:ilvl="0" w:tplc="3C6EB4E8">
      <w:start w:val="1"/>
      <w:numFmt w:val="lowerLetter"/>
      <w:lvlText w:val="%1)"/>
      <w:lvlJc w:val="left"/>
      <w:pPr>
        <w:ind w:left="14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62" w:hanging="360"/>
      </w:pPr>
    </w:lvl>
    <w:lvl w:ilvl="2" w:tplc="240A001B" w:tentative="1">
      <w:start w:val="1"/>
      <w:numFmt w:val="lowerRoman"/>
      <w:lvlText w:val="%3."/>
      <w:lvlJc w:val="right"/>
      <w:pPr>
        <w:ind w:left="1582" w:hanging="180"/>
      </w:pPr>
    </w:lvl>
    <w:lvl w:ilvl="3" w:tplc="240A000F" w:tentative="1">
      <w:start w:val="1"/>
      <w:numFmt w:val="decimal"/>
      <w:lvlText w:val="%4."/>
      <w:lvlJc w:val="left"/>
      <w:pPr>
        <w:ind w:left="2302" w:hanging="360"/>
      </w:pPr>
    </w:lvl>
    <w:lvl w:ilvl="4" w:tplc="240A0019" w:tentative="1">
      <w:start w:val="1"/>
      <w:numFmt w:val="lowerLetter"/>
      <w:lvlText w:val="%5."/>
      <w:lvlJc w:val="left"/>
      <w:pPr>
        <w:ind w:left="3022" w:hanging="360"/>
      </w:pPr>
    </w:lvl>
    <w:lvl w:ilvl="5" w:tplc="240A001B" w:tentative="1">
      <w:start w:val="1"/>
      <w:numFmt w:val="lowerRoman"/>
      <w:lvlText w:val="%6."/>
      <w:lvlJc w:val="right"/>
      <w:pPr>
        <w:ind w:left="3742" w:hanging="180"/>
      </w:pPr>
    </w:lvl>
    <w:lvl w:ilvl="6" w:tplc="240A000F" w:tentative="1">
      <w:start w:val="1"/>
      <w:numFmt w:val="decimal"/>
      <w:lvlText w:val="%7."/>
      <w:lvlJc w:val="left"/>
      <w:pPr>
        <w:ind w:left="4462" w:hanging="360"/>
      </w:pPr>
    </w:lvl>
    <w:lvl w:ilvl="7" w:tplc="240A0019" w:tentative="1">
      <w:start w:val="1"/>
      <w:numFmt w:val="lowerLetter"/>
      <w:lvlText w:val="%8."/>
      <w:lvlJc w:val="left"/>
      <w:pPr>
        <w:ind w:left="5182" w:hanging="360"/>
      </w:pPr>
    </w:lvl>
    <w:lvl w:ilvl="8" w:tplc="24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>
    <w:nsid w:val="03865B3A"/>
    <w:multiLevelType w:val="hybridMultilevel"/>
    <w:tmpl w:val="815C3456"/>
    <w:lvl w:ilvl="0" w:tplc="1DE65BD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AC0133"/>
    <w:multiLevelType w:val="hybridMultilevel"/>
    <w:tmpl w:val="B3D09F44"/>
    <w:lvl w:ilvl="0" w:tplc="0C0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768E8458">
      <w:start w:val="14"/>
      <w:numFmt w:val="decimal"/>
      <w:lvlText w:val="%3)"/>
      <w:lvlJc w:val="left"/>
      <w:pPr>
        <w:ind w:left="252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A693EA2"/>
    <w:multiLevelType w:val="hybridMultilevel"/>
    <w:tmpl w:val="083081D0"/>
    <w:lvl w:ilvl="0" w:tplc="6B146FD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73534"/>
    <w:multiLevelType w:val="hybridMultilevel"/>
    <w:tmpl w:val="783C23A0"/>
    <w:lvl w:ilvl="0" w:tplc="21C4E1D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EE220BD"/>
    <w:multiLevelType w:val="hybridMultilevel"/>
    <w:tmpl w:val="54D25A4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F03488"/>
    <w:multiLevelType w:val="hybridMultilevel"/>
    <w:tmpl w:val="225EE16A"/>
    <w:lvl w:ilvl="0" w:tplc="1450986A">
      <w:start w:val="9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90069"/>
    <w:multiLevelType w:val="hybridMultilevel"/>
    <w:tmpl w:val="0B88AFD6"/>
    <w:lvl w:ilvl="0" w:tplc="D0A87460">
      <w:start w:val="1"/>
      <w:numFmt w:val="lowerLetter"/>
      <w:lvlText w:val="%1)"/>
      <w:lvlJc w:val="left"/>
      <w:pPr>
        <w:ind w:left="143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52" w:hanging="360"/>
      </w:pPr>
    </w:lvl>
    <w:lvl w:ilvl="2" w:tplc="240A001B" w:tentative="1">
      <w:start w:val="1"/>
      <w:numFmt w:val="lowerRoman"/>
      <w:lvlText w:val="%3."/>
      <w:lvlJc w:val="right"/>
      <w:pPr>
        <w:ind w:left="2872" w:hanging="180"/>
      </w:pPr>
    </w:lvl>
    <w:lvl w:ilvl="3" w:tplc="240A000F" w:tentative="1">
      <w:start w:val="1"/>
      <w:numFmt w:val="decimal"/>
      <w:lvlText w:val="%4."/>
      <w:lvlJc w:val="left"/>
      <w:pPr>
        <w:ind w:left="3592" w:hanging="360"/>
      </w:pPr>
    </w:lvl>
    <w:lvl w:ilvl="4" w:tplc="240A0019" w:tentative="1">
      <w:start w:val="1"/>
      <w:numFmt w:val="lowerLetter"/>
      <w:lvlText w:val="%5."/>
      <w:lvlJc w:val="left"/>
      <w:pPr>
        <w:ind w:left="4312" w:hanging="360"/>
      </w:pPr>
    </w:lvl>
    <w:lvl w:ilvl="5" w:tplc="240A001B" w:tentative="1">
      <w:start w:val="1"/>
      <w:numFmt w:val="lowerRoman"/>
      <w:lvlText w:val="%6."/>
      <w:lvlJc w:val="right"/>
      <w:pPr>
        <w:ind w:left="5032" w:hanging="180"/>
      </w:pPr>
    </w:lvl>
    <w:lvl w:ilvl="6" w:tplc="240A000F" w:tentative="1">
      <w:start w:val="1"/>
      <w:numFmt w:val="decimal"/>
      <w:lvlText w:val="%7."/>
      <w:lvlJc w:val="left"/>
      <w:pPr>
        <w:ind w:left="5752" w:hanging="360"/>
      </w:pPr>
    </w:lvl>
    <w:lvl w:ilvl="7" w:tplc="240A0019" w:tentative="1">
      <w:start w:val="1"/>
      <w:numFmt w:val="lowerLetter"/>
      <w:lvlText w:val="%8."/>
      <w:lvlJc w:val="left"/>
      <w:pPr>
        <w:ind w:left="6472" w:hanging="360"/>
      </w:pPr>
    </w:lvl>
    <w:lvl w:ilvl="8" w:tplc="240A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8">
    <w:nsid w:val="5368001C"/>
    <w:multiLevelType w:val="hybridMultilevel"/>
    <w:tmpl w:val="C9EE4F14"/>
    <w:lvl w:ilvl="0" w:tplc="B9125532">
      <w:start w:val="3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F81563"/>
    <w:multiLevelType w:val="hybridMultilevel"/>
    <w:tmpl w:val="74D6D31E"/>
    <w:lvl w:ilvl="0" w:tplc="E25EBC84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13E58"/>
    <w:multiLevelType w:val="hybridMultilevel"/>
    <w:tmpl w:val="C466FDEC"/>
    <w:lvl w:ilvl="0" w:tplc="240A0011">
      <w:start w:val="1"/>
      <w:numFmt w:val="decimal"/>
      <w:lvlText w:val="%1)"/>
      <w:lvlJc w:val="left"/>
      <w:pPr>
        <w:ind w:left="786" w:hanging="360"/>
      </w:pPr>
    </w:lvl>
    <w:lvl w:ilvl="1" w:tplc="240A0019" w:tentative="1">
      <w:start w:val="1"/>
      <w:numFmt w:val="lowerLetter"/>
      <w:lvlText w:val="%2."/>
      <w:lvlJc w:val="left"/>
      <w:pPr>
        <w:ind w:left="1792" w:hanging="360"/>
      </w:pPr>
    </w:lvl>
    <w:lvl w:ilvl="2" w:tplc="240A001B" w:tentative="1">
      <w:start w:val="1"/>
      <w:numFmt w:val="lowerRoman"/>
      <w:lvlText w:val="%3."/>
      <w:lvlJc w:val="right"/>
      <w:pPr>
        <w:ind w:left="2512" w:hanging="180"/>
      </w:pPr>
    </w:lvl>
    <w:lvl w:ilvl="3" w:tplc="240A000F" w:tentative="1">
      <w:start w:val="1"/>
      <w:numFmt w:val="decimal"/>
      <w:lvlText w:val="%4."/>
      <w:lvlJc w:val="left"/>
      <w:pPr>
        <w:ind w:left="3232" w:hanging="360"/>
      </w:pPr>
    </w:lvl>
    <w:lvl w:ilvl="4" w:tplc="240A0019" w:tentative="1">
      <w:start w:val="1"/>
      <w:numFmt w:val="lowerLetter"/>
      <w:lvlText w:val="%5."/>
      <w:lvlJc w:val="left"/>
      <w:pPr>
        <w:ind w:left="3952" w:hanging="360"/>
      </w:pPr>
    </w:lvl>
    <w:lvl w:ilvl="5" w:tplc="240A001B" w:tentative="1">
      <w:start w:val="1"/>
      <w:numFmt w:val="lowerRoman"/>
      <w:lvlText w:val="%6."/>
      <w:lvlJc w:val="right"/>
      <w:pPr>
        <w:ind w:left="4672" w:hanging="180"/>
      </w:pPr>
    </w:lvl>
    <w:lvl w:ilvl="6" w:tplc="240A000F" w:tentative="1">
      <w:start w:val="1"/>
      <w:numFmt w:val="decimal"/>
      <w:lvlText w:val="%7."/>
      <w:lvlJc w:val="left"/>
      <w:pPr>
        <w:ind w:left="5392" w:hanging="360"/>
      </w:pPr>
    </w:lvl>
    <w:lvl w:ilvl="7" w:tplc="240A0019" w:tentative="1">
      <w:start w:val="1"/>
      <w:numFmt w:val="lowerLetter"/>
      <w:lvlText w:val="%8."/>
      <w:lvlJc w:val="left"/>
      <w:pPr>
        <w:ind w:left="6112" w:hanging="360"/>
      </w:pPr>
    </w:lvl>
    <w:lvl w:ilvl="8" w:tplc="240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>
    <w:nsid w:val="766B448F"/>
    <w:multiLevelType w:val="hybridMultilevel"/>
    <w:tmpl w:val="D4FEB898"/>
    <w:lvl w:ilvl="0" w:tplc="F9FAA52A">
      <w:start w:val="1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F96F5A"/>
    <w:multiLevelType w:val="hybridMultilevel"/>
    <w:tmpl w:val="FC1A20C6"/>
    <w:lvl w:ilvl="0" w:tplc="5832DF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10"/>
  </w:num>
  <w:num w:numId="6">
    <w:abstractNumId w:val="7"/>
  </w:num>
  <w:num w:numId="7">
    <w:abstractNumId w:val="3"/>
  </w:num>
  <w:num w:numId="8">
    <w:abstractNumId w:val="0"/>
  </w:num>
  <w:num w:numId="9">
    <w:abstractNumId w:val="6"/>
  </w:num>
  <w:num w:numId="10">
    <w:abstractNumId w:val="11"/>
  </w:num>
  <w:num w:numId="11">
    <w:abstractNumId w:val="12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25D8"/>
    <w:rsid w:val="00054898"/>
    <w:rsid w:val="00160E74"/>
    <w:rsid w:val="006019D7"/>
    <w:rsid w:val="008A25D8"/>
    <w:rsid w:val="008B7D7D"/>
    <w:rsid w:val="00926A39"/>
    <w:rsid w:val="00AA17E3"/>
    <w:rsid w:val="00AC7A40"/>
    <w:rsid w:val="00AD24E2"/>
    <w:rsid w:val="00B36853"/>
    <w:rsid w:val="00B41DC3"/>
    <w:rsid w:val="00B54DBE"/>
    <w:rsid w:val="00B93D91"/>
    <w:rsid w:val="00C36D58"/>
    <w:rsid w:val="00DC516A"/>
    <w:rsid w:val="00E7230E"/>
    <w:rsid w:val="00EE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A25D8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A25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8A2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A25D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6D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D5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47" Type="http://schemas.openxmlformats.org/officeDocument/2006/relationships/image" Target="media/image7.png"/><Relationship Id="rId50" Type="http://schemas.openxmlformats.org/officeDocument/2006/relationships/image" Target="media/image9.png"/><Relationship Id="rId55" Type="http://schemas.openxmlformats.org/officeDocument/2006/relationships/oleObject" Target="embeddings/oleObject2.bin"/><Relationship Id="rId63" Type="http://schemas.openxmlformats.org/officeDocument/2006/relationships/image" Target="media/image21.png"/><Relationship Id="rId7" Type="http://schemas.openxmlformats.org/officeDocument/2006/relationships/oleObject" Target="embeddings/oleObject1.bin"/><Relationship Id="rId46" Type="http://schemas.microsoft.com/office/2007/relationships/hdphoto" Target="media/hdphoto11.wdp"/><Relationship Id="rId59" Type="http://schemas.openxmlformats.org/officeDocument/2006/relationships/image" Target="media/image17.png"/><Relationship Id="rId17" Type="http://schemas.microsoft.com/office/2007/relationships/hdphoto" Target="NULL"/><Relationship Id="rId2" Type="http://schemas.openxmlformats.org/officeDocument/2006/relationships/styles" Target="styles.xml"/><Relationship Id="rId54" Type="http://schemas.openxmlformats.org/officeDocument/2006/relationships/image" Target="media/image13.png"/><Relationship Id="rId62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3" Type="http://schemas.openxmlformats.org/officeDocument/2006/relationships/image" Target="media/image12.png"/><Relationship Id="rId58" Type="http://schemas.openxmlformats.org/officeDocument/2006/relationships/image" Target="media/image16.png"/><Relationship Id="rId5" Type="http://schemas.openxmlformats.org/officeDocument/2006/relationships/image" Target="media/image1.jpeg"/><Relationship Id="rId49" Type="http://schemas.openxmlformats.org/officeDocument/2006/relationships/image" Target="media/image8.png"/><Relationship Id="rId57" Type="http://schemas.openxmlformats.org/officeDocument/2006/relationships/image" Target="media/image15.png"/><Relationship Id="rId61" Type="http://schemas.openxmlformats.org/officeDocument/2006/relationships/image" Target="media/image19.png"/><Relationship Id="rId15" Type="http://schemas.microsoft.com/office/2007/relationships/hdphoto" Target="NULL"/><Relationship Id="rId10" Type="http://schemas.openxmlformats.org/officeDocument/2006/relationships/image" Target="media/image5.png"/><Relationship Id="rId52" Type="http://schemas.openxmlformats.org/officeDocument/2006/relationships/image" Target="media/image11.png"/><Relationship Id="rId60" Type="http://schemas.openxmlformats.org/officeDocument/2006/relationships/image" Target="media/image18.png"/><Relationship Id="rId19" Type="http://schemas.microsoft.com/office/2007/relationships/hdphoto" Target="NUL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48" Type="http://schemas.microsoft.com/office/2007/relationships/hdphoto" Target="media/hdphoto12.wdp"/><Relationship Id="rId56" Type="http://schemas.openxmlformats.org/officeDocument/2006/relationships/image" Target="media/image14.png"/><Relationship Id="rId6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1029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9cito</dc:creator>
  <cp:lastModifiedBy>9cito</cp:lastModifiedBy>
  <cp:revision>2</cp:revision>
  <dcterms:created xsi:type="dcterms:W3CDTF">2016-09-20T02:40:00Z</dcterms:created>
  <dcterms:modified xsi:type="dcterms:W3CDTF">2016-09-20T02:40:00Z</dcterms:modified>
</cp:coreProperties>
</file>